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4DD8" w14:textId="788AD2BD" w:rsidR="0065555F" w:rsidRDefault="00307382" w:rsidP="00284210">
      <w:pPr>
        <w:ind w:left="708" w:hanging="70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Más de </w:t>
      </w:r>
      <w:r w:rsidR="003A6B39">
        <w:rPr>
          <w:rFonts w:asciiTheme="minorHAnsi" w:hAnsiTheme="minorHAnsi" w:cstheme="minorHAnsi"/>
          <w:b/>
          <w:bCs/>
          <w:sz w:val="32"/>
          <w:szCs w:val="32"/>
        </w:rPr>
        <w:t>600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A6B39">
        <w:rPr>
          <w:rFonts w:asciiTheme="minorHAnsi" w:hAnsiTheme="minorHAnsi" w:cstheme="minorHAnsi"/>
          <w:b/>
          <w:bCs/>
          <w:sz w:val="32"/>
          <w:szCs w:val="32"/>
        </w:rPr>
        <w:t>P</w:t>
      </w:r>
      <w:r>
        <w:rPr>
          <w:rFonts w:asciiTheme="minorHAnsi" w:hAnsiTheme="minorHAnsi" w:cstheme="minorHAnsi"/>
          <w:b/>
          <w:bCs/>
          <w:sz w:val="32"/>
          <w:szCs w:val="32"/>
        </w:rPr>
        <w:t>ymes podrán beneficiarse de</w:t>
      </w:r>
      <w:r w:rsidR="009F38C8">
        <w:rPr>
          <w:rFonts w:asciiTheme="minorHAnsi" w:hAnsiTheme="minorHAnsi" w:cstheme="minorHAnsi"/>
          <w:b/>
          <w:bCs/>
          <w:sz w:val="32"/>
          <w:szCs w:val="32"/>
        </w:rPr>
        <w:t>l programa</w:t>
      </w:r>
      <w:r w:rsidR="00E67775">
        <w:rPr>
          <w:rFonts w:asciiTheme="minorHAnsi" w:hAnsiTheme="minorHAnsi" w:cstheme="minorHAnsi"/>
          <w:b/>
          <w:bCs/>
          <w:sz w:val="32"/>
          <w:szCs w:val="32"/>
        </w:rPr>
        <w:t xml:space="preserve"> gratuito</w:t>
      </w:r>
      <w:r w:rsidR="00E63568">
        <w:rPr>
          <w:rFonts w:asciiTheme="minorHAnsi" w:hAnsiTheme="minorHAnsi" w:cstheme="minorHAnsi"/>
          <w:b/>
          <w:bCs/>
          <w:sz w:val="32"/>
          <w:szCs w:val="32"/>
        </w:rPr>
        <w:t xml:space="preserve"> de capacitación del </w:t>
      </w:r>
      <w:r w:rsidR="009F38C8">
        <w:rPr>
          <w:rFonts w:asciiTheme="minorHAnsi" w:hAnsiTheme="minorHAnsi" w:cstheme="minorHAnsi"/>
          <w:b/>
          <w:bCs/>
          <w:sz w:val="32"/>
          <w:szCs w:val="32"/>
        </w:rPr>
        <w:t xml:space="preserve">Banco Popular </w:t>
      </w:r>
    </w:p>
    <w:p w14:paraId="69C38CED" w14:textId="77777777" w:rsidR="00707D70" w:rsidRPr="00F66B6A" w:rsidRDefault="00707D70" w:rsidP="0095348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19F4ECC" w14:textId="461DFFEE" w:rsidR="00707D70" w:rsidRPr="00707D70" w:rsidRDefault="003A6B39" w:rsidP="001459FD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La </w:t>
      </w:r>
      <w:r w:rsidR="001459FD">
        <w:rPr>
          <w:rFonts w:asciiTheme="minorHAnsi" w:hAnsiTheme="minorHAnsi" w:cstheme="minorHAnsi"/>
          <w:iCs/>
          <w:sz w:val="20"/>
          <w:szCs w:val="20"/>
        </w:rPr>
        <w:t xml:space="preserve">entidad </w:t>
      </w:r>
      <w:r w:rsidR="00581A96">
        <w:rPr>
          <w:rFonts w:asciiTheme="minorHAnsi" w:hAnsiTheme="minorHAnsi" w:cstheme="minorHAnsi"/>
          <w:iCs/>
          <w:sz w:val="20"/>
          <w:szCs w:val="20"/>
        </w:rPr>
        <w:t>of</w:t>
      </w:r>
      <w:r w:rsidR="00BB379B">
        <w:rPr>
          <w:rFonts w:asciiTheme="minorHAnsi" w:hAnsiTheme="minorHAnsi" w:cstheme="minorHAnsi"/>
          <w:iCs/>
          <w:sz w:val="20"/>
          <w:szCs w:val="20"/>
        </w:rPr>
        <w:t>r</w:t>
      </w:r>
      <w:r w:rsidR="00581A96">
        <w:rPr>
          <w:rFonts w:asciiTheme="minorHAnsi" w:hAnsiTheme="minorHAnsi" w:cstheme="minorHAnsi"/>
          <w:iCs/>
          <w:sz w:val="20"/>
          <w:szCs w:val="20"/>
        </w:rPr>
        <w:t>ece</w:t>
      </w:r>
      <w:r w:rsidR="00BB379B">
        <w:rPr>
          <w:rFonts w:asciiTheme="minorHAnsi" w:hAnsiTheme="minorHAnsi" w:cstheme="minorHAnsi"/>
          <w:iCs/>
          <w:sz w:val="20"/>
          <w:szCs w:val="20"/>
        </w:rPr>
        <w:t>rá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A09FD">
        <w:rPr>
          <w:rFonts w:asciiTheme="minorHAnsi" w:hAnsiTheme="minorHAnsi" w:cstheme="minorHAnsi"/>
          <w:iCs/>
          <w:sz w:val="20"/>
          <w:szCs w:val="20"/>
        </w:rPr>
        <w:t>a</w:t>
      </w:r>
      <w:r w:rsidR="007339A7">
        <w:rPr>
          <w:rFonts w:asciiTheme="minorHAnsi" w:hAnsiTheme="minorHAnsi" w:cstheme="minorHAnsi"/>
          <w:iCs/>
          <w:sz w:val="20"/>
          <w:szCs w:val="20"/>
        </w:rPr>
        <w:t xml:space="preserve"> más de </w:t>
      </w:r>
      <w:r>
        <w:rPr>
          <w:rFonts w:asciiTheme="minorHAnsi" w:hAnsiTheme="minorHAnsi" w:cstheme="minorHAnsi"/>
          <w:iCs/>
          <w:sz w:val="20"/>
          <w:szCs w:val="20"/>
        </w:rPr>
        <w:t>600</w:t>
      </w:r>
      <w:r w:rsidR="00CA09FD">
        <w:rPr>
          <w:rFonts w:asciiTheme="minorHAnsi" w:hAnsiTheme="minorHAnsi" w:cstheme="minorHAnsi"/>
          <w:iCs/>
          <w:sz w:val="20"/>
          <w:szCs w:val="20"/>
        </w:rPr>
        <w:t xml:space="preserve"> pymes</w:t>
      </w:r>
      <w:r w:rsidR="00E63568">
        <w:rPr>
          <w:rFonts w:asciiTheme="minorHAnsi" w:hAnsiTheme="minorHAnsi" w:cstheme="minorHAnsi"/>
          <w:iCs/>
          <w:sz w:val="20"/>
          <w:szCs w:val="20"/>
        </w:rPr>
        <w:t>, clientes de la entidad,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36E15">
        <w:rPr>
          <w:rFonts w:asciiTheme="minorHAnsi" w:hAnsiTheme="minorHAnsi" w:cstheme="minorHAnsi"/>
          <w:iCs/>
          <w:sz w:val="20"/>
          <w:szCs w:val="20"/>
        </w:rPr>
        <w:t>la oportunidad de capacitarse</w:t>
      </w:r>
      <w:r w:rsidR="00D224DA">
        <w:rPr>
          <w:rFonts w:asciiTheme="minorHAnsi" w:hAnsiTheme="minorHAnsi" w:cstheme="minorHAnsi"/>
          <w:iCs/>
          <w:sz w:val="20"/>
          <w:szCs w:val="20"/>
        </w:rPr>
        <w:t xml:space="preserve"> en operaciones, finanzas </w:t>
      </w:r>
      <w:r w:rsidR="00BB379B">
        <w:rPr>
          <w:rFonts w:asciiTheme="minorHAnsi" w:hAnsiTheme="minorHAnsi" w:cstheme="minorHAnsi"/>
          <w:iCs/>
          <w:sz w:val="20"/>
          <w:szCs w:val="20"/>
        </w:rPr>
        <w:t xml:space="preserve">y estrategias </w:t>
      </w:r>
      <w:r w:rsidR="00D224DA">
        <w:rPr>
          <w:rFonts w:asciiTheme="minorHAnsi" w:hAnsiTheme="minorHAnsi" w:cstheme="minorHAnsi"/>
          <w:iCs/>
          <w:sz w:val="20"/>
          <w:szCs w:val="20"/>
        </w:rPr>
        <w:t>comercial</w:t>
      </w:r>
      <w:r w:rsidR="00BB379B">
        <w:rPr>
          <w:rFonts w:asciiTheme="minorHAnsi" w:hAnsiTheme="minorHAnsi" w:cstheme="minorHAnsi"/>
          <w:iCs/>
          <w:sz w:val="20"/>
          <w:szCs w:val="20"/>
        </w:rPr>
        <w:t>es</w:t>
      </w:r>
      <w:r w:rsidR="00336E15">
        <w:rPr>
          <w:rFonts w:asciiTheme="minorHAnsi" w:hAnsiTheme="minorHAnsi" w:cstheme="minorHAnsi"/>
          <w:iCs/>
          <w:sz w:val="20"/>
          <w:szCs w:val="20"/>
        </w:rPr>
        <w:t xml:space="preserve"> de manera gratuita</w:t>
      </w:r>
      <w:r w:rsidR="00D224DA">
        <w:rPr>
          <w:rFonts w:asciiTheme="minorHAnsi" w:hAnsiTheme="minorHAnsi" w:cstheme="minorHAnsi"/>
          <w:iCs/>
          <w:sz w:val="20"/>
          <w:szCs w:val="20"/>
        </w:rPr>
        <w:t>,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 para alcanzar </w:t>
      </w:r>
      <w:r w:rsidR="00CA09FD">
        <w:rPr>
          <w:rFonts w:asciiTheme="minorHAnsi" w:hAnsiTheme="minorHAnsi" w:cstheme="minorHAnsi"/>
          <w:iCs/>
          <w:sz w:val="20"/>
          <w:szCs w:val="20"/>
        </w:rPr>
        <w:t xml:space="preserve">sus </w:t>
      </w:r>
      <w:r w:rsidR="00581A96">
        <w:rPr>
          <w:rFonts w:asciiTheme="minorHAnsi" w:hAnsiTheme="minorHAnsi" w:cstheme="minorHAnsi"/>
          <w:iCs/>
          <w:sz w:val="20"/>
          <w:szCs w:val="20"/>
        </w:rPr>
        <w:t>metas empresariale</w:t>
      </w:r>
      <w:r w:rsidR="0020115C">
        <w:rPr>
          <w:rFonts w:asciiTheme="minorHAnsi" w:hAnsiTheme="minorHAnsi" w:cstheme="minorHAnsi"/>
          <w:iCs/>
          <w:sz w:val="20"/>
          <w:szCs w:val="20"/>
        </w:rPr>
        <w:t>s.</w:t>
      </w:r>
    </w:p>
    <w:p w14:paraId="1CE38822" w14:textId="6A5AD7FA" w:rsidR="001459FD" w:rsidRPr="00BF2CDD" w:rsidRDefault="0020115C" w:rsidP="001459FD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El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 programa</w:t>
      </w:r>
      <w:r w:rsidR="00D224DA">
        <w:rPr>
          <w:rFonts w:asciiTheme="minorHAnsi" w:hAnsiTheme="minorHAnsi" w:cstheme="minorHAnsi"/>
          <w:iCs/>
          <w:sz w:val="20"/>
          <w:szCs w:val="20"/>
        </w:rPr>
        <w:t>,</w:t>
      </w:r>
      <w:r w:rsidR="00307382">
        <w:rPr>
          <w:rFonts w:asciiTheme="minorHAnsi" w:hAnsiTheme="minorHAnsi" w:cstheme="minorHAnsi"/>
          <w:iCs/>
          <w:sz w:val="20"/>
          <w:szCs w:val="20"/>
        </w:rPr>
        <w:t xml:space="preserve"> con una duración de 6 meses, 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diseñado para mejorar </w:t>
      </w:r>
      <w:r w:rsidR="00CA09FD">
        <w:rPr>
          <w:rFonts w:asciiTheme="minorHAnsi" w:hAnsiTheme="minorHAnsi" w:cstheme="minorHAnsi"/>
          <w:iCs/>
          <w:sz w:val="20"/>
          <w:szCs w:val="20"/>
        </w:rPr>
        <w:t>las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 operaciones</w:t>
      </w:r>
      <w:r w:rsidR="00CA09FD">
        <w:rPr>
          <w:rFonts w:asciiTheme="minorHAnsi" w:hAnsiTheme="minorHAnsi" w:cstheme="minorHAnsi"/>
          <w:iCs/>
          <w:sz w:val="20"/>
          <w:szCs w:val="20"/>
        </w:rPr>
        <w:t xml:space="preserve"> y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 gestión de la</w:t>
      </w:r>
      <w:r w:rsidR="003A1F5A">
        <w:rPr>
          <w:rFonts w:asciiTheme="minorHAnsi" w:hAnsiTheme="minorHAnsi" w:cstheme="minorHAnsi"/>
          <w:iCs/>
          <w:sz w:val="20"/>
          <w:szCs w:val="20"/>
        </w:rPr>
        <w:t>s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 empresa</w:t>
      </w:r>
      <w:r w:rsidR="003A1F5A">
        <w:rPr>
          <w:rFonts w:asciiTheme="minorHAnsi" w:hAnsiTheme="minorHAnsi" w:cstheme="minorHAnsi"/>
          <w:iCs/>
          <w:sz w:val="20"/>
          <w:szCs w:val="20"/>
        </w:rPr>
        <w:t>s</w:t>
      </w:r>
      <w:r w:rsidR="00581A96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CA09FD">
        <w:rPr>
          <w:rFonts w:asciiTheme="minorHAnsi" w:hAnsiTheme="minorHAnsi" w:cstheme="minorHAnsi"/>
          <w:iCs/>
          <w:sz w:val="20"/>
          <w:szCs w:val="20"/>
        </w:rPr>
        <w:t xml:space="preserve">a través del </w:t>
      </w:r>
      <w:r w:rsidR="00581A96">
        <w:rPr>
          <w:rFonts w:asciiTheme="minorHAnsi" w:hAnsiTheme="minorHAnsi" w:cstheme="minorHAnsi"/>
          <w:iCs/>
          <w:sz w:val="20"/>
          <w:szCs w:val="20"/>
        </w:rPr>
        <w:t>uso de nuevas herramientas y estrategia</w:t>
      </w:r>
      <w:r w:rsidR="00CA09FD">
        <w:rPr>
          <w:rFonts w:asciiTheme="minorHAnsi" w:hAnsiTheme="minorHAnsi" w:cstheme="minorHAnsi"/>
          <w:iCs/>
          <w:sz w:val="20"/>
          <w:szCs w:val="20"/>
        </w:rPr>
        <w:t>s</w:t>
      </w:r>
      <w:r w:rsidR="00D224DA">
        <w:rPr>
          <w:rFonts w:asciiTheme="minorHAnsi" w:hAnsiTheme="minorHAnsi" w:cstheme="minorHAnsi"/>
          <w:iCs/>
          <w:sz w:val="20"/>
          <w:szCs w:val="20"/>
        </w:rPr>
        <w:t>,</w:t>
      </w:r>
      <w:r w:rsidR="002F04CC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ya está disponible</w:t>
      </w:r>
      <w:r w:rsidR="00D224DA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 xml:space="preserve">para clientes del Banco Popular. </w:t>
      </w:r>
    </w:p>
    <w:p w14:paraId="04D01832" w14:textId="77777777" w:rsidR="00BA07D1" w:rsidRDefault="00BA07D1" w:rsidP="00BA07D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CA19918" w14:textId="44C98ADB" w:rsidR="00AD0621" w:rsidRDefault="00501C3C" w:rsidP="00B55D6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55D6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Bogotá, </w:t>
      </w:r>
      <w:r w:rsidR="00CD7068">
        <w:rPr>
          <w:rFonts w:asciiTheme="minorHAnsi" w:eastAsia="Calibri" w:hAnsiTheme="minorHAnsi" w:cstheme="minorHAnsi"/>
          <w:b/>
          <w:bCs/>
          <w:sz w:val="22"/>
          <w:szCs w:val="22"/>
        </w:rPr>
        <w:t>junio</w:t>
      </w:r>
      <w:r w:rsidR="00005737" w:rsidRPr="00B55D6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B55D63">
        <w:rPr>
          <w:rFonts w:asciiTheme="minorHAnsi" w:eastAsia="Calibri" w:hAnsiTheme="minorHAnsi" w:cstheme="minorHAnsi"/>
          <w:b/>
          <w:bCs/>
          <w:sz w:val="22"/>
          <w:szCs w:val="22"/>
        </w:rPr>
        <w:t>de 2021</w:t>
      </w:r>
      <w:r w:rsidR="00416553" w:rsidRPr="00B55D6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F23626">
        <w:rPr>
          <w:rFonts w:asciiTheme="minorHAnsi" w:eastAsia="Calibri" w:hAnsiTheme="minorHAnsi" w:cstheme="minorHAnsi"/>
          <w:sz w:val="22"/>
          <w:szCs w:val="22"/>
        </w:rPr>
        <w:t>En Colombia hay</w:t>
      </w:r>
      <w:r w:rsidR="00E6465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3626">
        <w:rPr>
          <w:rFonts w:asciiTheme="minorHAnsi" w:eastAsia="Calibri" w:hAnsiTheme="minorHAnsi" w:cstheme="minorHAnsi"/>
          <w:sz w:val="22"/>
          <w:szCs w:val="22"/>
        </w:rPr>
        <w:t>más de 2.5 millones de pymes</w:t>
      </w:r>
      <w:r w:rsidR="00E6465F">
        <w:rPr>
          <w:rFonts w:asciiTheme="minorHAnsi" w:eastAsia="Calibri" w:hAnsiTheme="minorHAnsi" w:cstheme="minorHAnsi"/>
          <w:sz w:val="22"/>
          <w:szCs w:val="22"/>
        </w:rPr>
        <w:t xml:space="preserve">, de las cuales, como afirma la </w:t>
      </w:r>
      <w:r w:rsidR="00E6465F" w:rsidRPr="00500F23">
        <w:rPr>
          <w:rFonts w:asciiTheme="minorHAnsi" w:eastAsia="Calibri" w:hAnsiTheme="minorHAnsi" w:cstheme="minorHAnsi"/>
          <w:sz w:val="22"/>
          <w:szCs w:val="22"/>
        </w:rPr>
        <w:t>Asociación Colombiana de Pequeñas y Medianas Empresas (</w:t>
      </w:r>
      <w:r w:rsidR="00E6465F">
        <w:rPr>
          <w:rFonts w:asciiTheme="minorHAnsi" w:eastAsia="Calibri" w:hAnsiTheme="minorHAnsi" w:cstheme="minorHAnsi"/>
          <w:sz w:val="22"/>
          <w:szCs w:val="22"/>
        </w:rPr>
        <w:t xml:space="preserve">ACOPI), la mitad </w:t>
      </w:r>
      <w:r w:rsidR="00E6465F" w:rsidRPr="00500F23">
        <w:rPr>
          <w:rFonts w:asciiTheme="minorHAnsi" w:eastAsia="Calibri" w:hAnsiTheme="minorHAnsi" w:cstheme="minorHAnsi"/>
          <w:sz w:val="22"/>
          <w:szCs w:val="22"/>
        </w:rPr>
        <w:t xml:space="preserve">se quiebra después del primer año y solo 20% sobrevive al tercero. </w:t>
      </w:r>
      <w:r w:rsidR="00AD0621">
        <w:rPr>
          <w:rFonts w:asciiTheme="minorHAnsi" w:eastAsia="Calibri" w:hAnsiTheme="minorHAnsi" w:cstheme="minorHAnsi"/>
          <w:sz w:val="22"/>
          <w:szCs w:val="22"/>
        </w:rPr>
        <w:t>Por ello, e</w:t>
      </w:r>
      <w:r w:rsidR="00707D70" w:rsidRPr="00B55D63">
        <w:rPr>
          <w:rFonts w:asciiTheme="minorHAnsi" w:eastAsia="Calibri" w:hAnsiTheme="minorHAnsi" w:cstheme="minorHAnsi"/>
          <w:sz w:val="22"/>
          <w:szCs w:val="22"/>
        </w:rPr>
        <w:t>l Banco Popular, filial del Grupo Aval,</w:t>
      </w:r>
      <w:r w:rsidR="00EC0BC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57B86">
        <w:rPr>
          <w:rFonts w:asciiTheme="minorHAnsi" w:eastAsia="Calibri" w:hAnsiTheme="minorHAnsi" w:cstheme="minorHAnsi"/>
          <w:sz w:val="22"/>
          <w:szCs w:val="22"/>
        </w:rPr>
        <w:t>brindará su respaldo</w:t>
      </w:r>
      <w:r w:rsidR="00224E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B379B">
        <w:rPr>
          <w:rFonts w:asciiTheme="minorHAnsi" w:eastAsia="Calibri" w:hAnsiTheme="minorHAnsi" w:cstheme="minorHAnsi"/>
          <w:sz w:val="22"/>
          <w:szCs w:val="22"/>
        </w:rPr>
        <w:t>a</w:t>
      </w:r>
      <w:r w:rsidR="00AD0621">
        <w:rPr>
          <w:rFonts w:asciiTheme="minorHAnsi" w:eastAsia="Calibri" w:hAnsiTheme="minorHAnsi" w:cstheme="minorHAnsi"/>
          <w:sz w:val="22"/>
          <w:szCs w:val="22"/>
        </w:rPr>
        <w:t xml:space="preserve"> este sector </w:t>
      </w:r>
      <w:r w:rsidR="00EC0BC6">
        <w:rPr>
          <w:rFonts w:asciiTheme="minorHAnsi" w:eastAsia="Calibri" w:hAnsiTheme="minorHAnsi" w:cstheme="minorHAnsi"/>
          <w:sz w:val="22"/>
          <w:szCs w:val="22"/>
        </w:rPr>
        <w:t>a</w:t>
      </w:r>
      <w:r w:rsidR="00B55D63">
        <w:rPr>
          <w:rFonts w:asciiTheme="minorHAnsi" w:eastAsia="Calibri" w:hAnsiTheme="minorHAnsi" w:cstheme="minorHAnsi"/>
          <w:sz w:val="22"/>
          <w:szCs w:val="22"/>
        </w:rPr>
        <w:t xml:space="preserve"> través de su</w:t>
      </w:r>
      <w:r w:rsidR="00B55D63" w:rsidRPr="00B55D63">
        <w:rPr>
          <w:rFonts w:asciiTheme="minorHAnsi" w:eastAsia="Calibri" w:hAnsiTheme="minorHAnsi" w:cstheme="minorHAnsi"/>
          <w:sz w:val="22"/>
          <w:szCs w:val="22"/>
        </w:rPr>
        <w:t xml:space="preserve"> pro</w:t>
      </w:r>
      <w:r w:rsidR="00224E6F">
        <w:rPr>
          <w:rFonts w:asciiTheme="minorHAnsi" w:eastAsia="Calibri" w:hAnsiTheme="minorHAnsi" w:cstheme="minorHAnsi"/>
          <w:sz w:val="22"/>
          <w:szCs w:val="22"/>
        </w:rPr>
        <w:t xml:space="preserve">grama </w:t>
      </w:r>
      <w:r w:rsidR="00664561">
        <w:rPr>
          <w:rFonts w:asciiTheme="minorHAnsi" w:eastAsia="Calibri" w:hAnsiTheme="minorHAnsi" w:cstheme="minorHAnsi"/>
          <w:sz w:val="22"/>
          <w:szCs w:val="22"/>
        </w:rPr>
        <w:t>‘</w:t>
      </w:r>
      <w:r w:rsidR="00224E6F">
        <w:rPr>
          <w:rFonts w:asciiTheme="minorHAnsi" w:eastAsia="Calibri" w:hAnsiTheme="minorHAnsi" w:cstheme="minorHAnsi"/>
          <w:sz w:val="22"/>
          <w:szCs w:val="22"/>
        </w:rPr>
        <w:t>Elevate Business – Banco Popular</w:t>
      </w:r>
      <w:r w:rsidR="00664561">
        <w:rPr>
          <w:rFonts w:asciiTheme="minorHAnsi" w:eastAsia="Calibri" w:hAnsiTheme="minorHAnsi" w:cstheme="minorHAnsi"/>
          <w:sz w:val="22"/>
          <w:szCs w:val="22"/>
        </w:rPr>
        <w:t>’</w:t>
      </w:r>
      <w:r w:rsidR="00B55D63" w:rsidRPr="00B55D63">
        <w:rPr>
          <w:rFonts w:asciiTheme="minorHAnsi" w:eastAsia="Calibri" w:hAnsiTheme="minorHAnsi" w:cstheme="minorHAnsi"/>
          <w:sz w:val="22"/>
          <w:szCs w:val="22"/>
        </w:rPr>
        <w:t>,</w:t>
      </w:r>
      <w:r w:rsidR="00EC0BC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24E6F">
        <w:rPr>
          <w:rFonts w:asciiTheme="minorHAnsi" w:eastAsia="Calibri" w:hAnsiTheme="minorHAnsi" w:cstheme="minorHAnsi"/>
          <w:sz w:val="22"/>
          <w:szCs w:val="22"/>
        </w:rPr>
        <w:t>que tiene como objetivo apoyar el crecimiento de las</w:t>
      </w:r>
      <w:r w:rsidR="00664561">
        <w:rPr>
          <w:rFonts w:asciiTheme="minorHAnsi" w:eastAsia="Calibri" w:hAnsiTheme="minorHAnsi" w:cstheme="minorHAnsi"/>
          <w:sz w:val="22"/>
          <w:szCs w:val="22"/>
        </w:rPr>
        <w:t xml:space="preserve"> pequeñas y medianas</w:t>
      </w:r>
      <w:r w:rsidR="00224E6F">
        <w:rPr>
          <w:rFonts w:asciiTheme="minorHAnsi" w:eastAsia="Calibri" w:hAnsiTheme="minorHAnsi" w:cstheme="minorHAnsi"/>
          <w:sz w:val="22"/>
          <w:szCs w:val="22"/>
        </w:rPr>
        <w:t xml:space="preserve"> empresas </w:t>
      </w:r>
      <w:r w:rsidR="00AD0621">
        <w:rPr>
          <w:rFonts w:asciiTheme="minorHAnsi" w:eastAsia="Calibri" w:hAnsiTheme="minorHAnsi" w:cstheme="minorHAnsi"/>
          <w:sz w:val="22"/>
          <w:szCs w:val="22"/>
        </w:rPr>
        <w:t>y</w:t>
      </w:r>
      <w:r w:rsidR="003E51CC">
        <w:rPr>
          <w:rFonts w:asciiTheme="minorHAnsi" w:eastAsia="Calibri" w:hAnsiTheme="minorHAnsi" w:cstheme="minorHAnsi"/>
          <w:sz w:val="22"/>
          <w:szCs w:val="22"/>
        </w:rPr>
        <w:t>,</w:t>
      </w:r>
      <w:r w:rsidR="00AD0621">
        <w:rPr>
          <w:rFonts w:asciiTheme="minorHAnsi" w:eastAsia="Calibri" w:hAnsiTheme="minorHAnsi" w:cstheme="minorHAnsi"/>
          <w:sz w:val="22"/>
          <w:szCs w:val="22"/>
        </w:rPr>
        <w:t xml:space="preserve"> así, </w:t>
      </w:r>
      <w:r w:rsidR="00BB379B">
        <w:rPr>
          <w:rFonts w:asciiTheme="minorHAnsi" w:eastAsia="Calibri" w:hAnsiTheme="minorHAnsi" w:cstheme="minorHAnsi"/>
          <w:sz w:val="22"/>
          <w:szCs w:val="22"/>
        </w:rPr>
        <w:t xml:space="preserve">promover el </w:t>
      </w:r>
      <w:r w:rsidR="00CE7774">
        <w:rPr>
          <w:rFonts w:asciiTheme="minorHAnsi" w:eastAsia="Calibri" w:hAnsiTheme="minorHAnsi" w:cstheme="minorHAnsi"/>
          <w:sz w:val="22"/>
          <w:szCs w:val="22"/>
        </w:rPr>
        <w:t>progreso</w:t>
      </w:r>
      <w:r w:rsidR="00BB379B">
        <w:rPr>
          <w:rFonts w:asciiTheme="minorHAnsi" w:eastAsia="Calibri" w:hAnsiTheme="minorHAnsi" w:cstheme="minorHAnsi"/>
          <w:sz w:val="22"/>
          <w:szCs w:val="22"/>
        </w:rPr>
        <w:t xml:space="preserve"> económico del país. </w:t>
      </w:r>
    </w:p>
    <w:p w14:paraId="6E90F983" w14:textId="77777777" w:rsidR="00307382" w:rsidRDefault="00307382" w:rsidP="00B55D6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33450B" w14:textId="4D05D9C6" w:rsidR="00384908" w:rsidRPr="00384908" w:rsidRDefault="00E809B6" w:rsidP="00E6356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</w:t>
      </w:r>
      <w:r w:rsidR="00F1475F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="009F38C8">
        <w:rPr>
          <w:rFonts w:asciiTheme="minorHAnsi" w:eastAsia="Calibri" w:hAnsiTheme="minorHAnsi" w:cstheme="minorHAnsi"/>
          <w:sz w:val="22"/>
          <w:szCs w:val="22"/>
        </w:rPr>
        <w:t>Banco Popular,</w:t>
      </w:r>
      <w:r w:rsidR="003A6B3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81A96">
        <w:rPr>
          <w:rFonts w:asciiTheme="minorHAnsi" w:eastAsia="Calibri" w:hAnsiTheme="minorHAnsi" w:cstheme="minorHAnsi"/>
          <w:sz w:val="22"/>
          <w:szCs w:val="22"/>
        </w:rPr>
        <w:t>en alianza con la multinacional Elevate</w:t>
      </w:r>
      <w:r w:rsidR="003A1F5A">
        <w:rPr>
          <w:rFonts w:asciiTheme="minorHAnsi" w:eastAsia="Calibri" w:hAnsiTheme="minorHAnsi" w:cstheme="minorHAnsi"/>
          <w:sz w:val="22"/>
          <w:szCs w:val="22"/>
        </w:rPr>
        <w:t>,</w:t>
      </w:r>
      <w:r w:rsidR="00581A9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84908" w:rsidRPr="00384908">
        <w:rPr>
          <w:rFonts w:asciiTheme="minorHAnsi" w:eastAsia="Calibri" w:hAnsiTheme="minorHAnsi" w:cstheme="minorHAnsi"/>
          <w:sz w:val="22"/>
          <w:szCs w:val="22"/>
        </w:rPr>
        <w:t>experta en capacitación y asesoría de pequeñas</w:t>
      </w:r>
      <w:r w:rsidR="00B674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84908" w:rsidRPr="00384908">
        <w:rPr>
          <w:rFonts w:asciiTheme="minorHAnsi" w:eastAsia="Calibri" w:hAnsiTheme="minorHAnsi" w:cstheme="minorHAnsi"/>
          <w:sz w:val="22"/>
          <w:szCs w:val="22"/>
        </w:rPr>
        <w:t>y medianas empresas</w:t>
      </w:r>
      <w:r w:rsidR="00B674F4">
        <w:rPr>
          <w:rFonts w:asciiTheme="minorHAnsi" w:eastAsia="Calibri" w:hAnsiTheme="minorHAnsi" w:cstheme="minorHAnsi"/>
          <w:sz w:val="22"/>
          <w:szCs w:val="22"/>
        </w:rPr>
        <w:t xml:space="preserve">, con </w:t>
      </w:r>
      <w:r w:rsidR="00B674F4" w:rsidRPr="00B674F4">
        <w:rPr>
          <w:rFonts w:asciiTheme="minorHAnsi" w:eastAsia="Calibri" w:hAnsiTheme="minorHAnsi" w:cstheme="minorHAnsi"/>
          <w:sz w:val="22"/>
          <w:szCs w:val="22"/>
        </w:rPr>
        <w:t>más de una</w:t>
      </w:r>
      <w:r w:rsidR="00B674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674F4" w:rsidRPr="00B674F4">
        <w:rPr>
          <w:rFonts w:asciiTheme="minorHAnsi" w:eastAsia="Calibri" w:hAnsiTheme="minorHAnsi" w:cstheme="minorHAnsi"/>
          <w:sz w:val="22"/>
          <w:szCs w:val="22"/>
        </w:rPr>
        <w:t>década de experiencia asesorando a miles de</w:t>
      </w:r>
      <w:r w:rsidR="00B674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674F4" w:rsidRPr="00B674F4">
        <w:rPr>
          <w:rFonts w:asciiTheme="minorHAnsi" w:eastAsia="Calibri" w:hAnsiTheme="minorHAnsi" w:cstheme="minorHAnsi"/>
          <w:sz w:val="22"/>
          <w:szCs w:val="22"/>
        </w:rPr>
        <w:t>empresarios en Colombia, Ecuador, Paraguay,</w:t>
      </w:r>
      <w:r w:rsidR="00B674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674F4" w:rsidRPr="00B674F4">
        <w:rPr>
          <w:rFonts w:asciiTheme="minorHAnsi" w:eastAsia="Calibri" w:hAnsiTheme="minorHAnsi" w:cstheme="minorHAnsi"/>
          <w:sz w:val="22"/>
          <w:szCs w:val="22"/>
        </w:rPr>
        <w:t>Perú, México, Guatemala, República</w:t>
      </w:r>
      <w:r w:rsidR="00E635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674F4" w:rsidRPr="00B674F4">
        <w:rPr>
          <w:rFonts w:asciiTheme="minorHAnsi" w:eastAsia="Calibri" w:hAnsiTheme="minorHAnsi" w:cstheme="minorHAnsi"/>
          <w:sz w:val="22"/>
          <w:szCs w:val="22"/>
        </w:rPr>
        <w:t>Dominicana, Panamá</w:t>
      </w:r>
      <w:r w:rsidR="00B674F4">
        <w:rPr>
          <w:rFonts w:asciiTheme="minorHAnsi" w:eastAsia="Calibri" w:hAnsiTheme="minorHAnsi" w:cstheme="minorHAnsi"/>
          <w:sz w:val="22"/>
          <w:szCs w:val="22"/>
        </w:rPr>
        <w:t xml:space="preserve">, entre </w:t>
      </w:r>
      <w:r w:rsidR="00B674F4" w:rsidRPr="00B674F4">
        <w:rPr>
          <w:rFonts w:asciiTheme="minorHAnsi" w:eastAsia="Calibri" w:hAnsiTheme="minorHAnsi" w:cstheme="minorHAnsi"/>
          <w:sz w:val="22"/>
          <w:szCs w:val="22"/>
        </w:rPr>
        <w:t>otros</w:t>
      </w:r>
      <w:r w:rsidR="00B674F4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581A96">
        <w:rPr>
          <w:rFonts w:asciiTheme="minorHAnsi" w:eastAsia="Calibri" w:hAnsiTheme="minorHAnsi" w:cstheme="minorHAnsi"/>
          <w:sz w:val="22"/>
          <w:szCs w:val="22"/>
        </w:rPr>
        <w:t>ofrece un</w:t>
      </w:r>
      <w:r w:rsidR="00AD0621">
        <w:rPr>
          <w:rFonts w:asciiTheme="minorHAnsi" w:eastAsia="Calibri" w:hAnsiTheme="minorHAnsi" w:cstheme="minorHAnsi"/>
          <w:sz w:val="22"/>
          <w:szCs w:val="22"/>
        </w:rPr>
        <w:t xml:space="preserve"> programa</w:t>
      </w:r>
      <w:r w:rsidR="00284210">
        <w:rPr>
          <w:rFonts w:asciiTheme="minorHAnsi" w:eastAsia="Calibri" w:hAnsiTheme="minorHAnsi" w:cstheme="minorHAnsi"/>
          <w:sz w:val="22"/>
          <w:szCs w:val="22"/>
        </w:rPr>
        <w:t xml:space="preserve"> educativo</w:t>
      </w:r>
      <w:r w:rsidR="0030738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657B86">
        <w:rPr>
          <w:rFonts w:asciiTheme="minorHAnsi" w:eastAsia="Calibri" w:hAnsiTheme="minorHAnsi" w:cstheme="minorHAnsi"/>
          <w:sz w:val="22"/>
          <w:szCs w:val="22"/>
        </w:rPr>
        <w:t xml:space="preserve">totalmente gratuito, </w:t>
      </w:r>
      <w:r w:rsidR="00307382">
        <w:rPr>
          <w:rFonts w:asciiTheme="minorHAnsi" w:eastAsia="Calibri" w:hAnsiTheme="minorHAnsi" w:cstheme="minorHAnsi"/>
          <w:sz w:val="22"/>
          <w:szCs w:val="22"/>
        </w:rPr>
        <w:t>con una duración de 6 meses,</w:t>
      </w:r>
      <w:r w:rsidR="00E6465F">
        <w:rPr>
          <w:rFonts w:asciiTheme="minorHAnsi" w:eastAsia="Calibri" w:hAnsiTheme="minorHAnsi" w:cstheme="minorHAnsi"/>
          <w:sz w:val="22"/>
          <w:szCs w:val="22"/>
        </w:rPr>
        <w:t xml:space="preserve"> diseñado para ayudar a más de </w:t>
      </w:r>
      <w:r w:rsidR="003A6B39">
        <w:rPr>
          <w:rFonts w:asciiTheme="minorHAnsi" w:eastAsia="Calibri" w:hAnsiTheme="minorHAnsi" w:cstheme="minorHAnsi"/>
          <w:sz w:val="22"/>
          <w:szCs w:val="22"/>
        </w:rPr>
        <w:t>600</w:t>
      </w:r>
      <w:r w:rsidR="00A92AF5">
        <w:rPr>
          <w:rFonts w:asciiTheme="minorHAnsi" w:eastAsia="Calibri" w:hAnsiTheme="minorHAnsi" w:cstheme="minorHAnsi"/>
          <w:sz w:val="22"/>
          <w:szCs w:val="22"/>
        </w:rPr>
        <w:t xml:space="preserve"> pymes</w:t>
      </w:r>
      <w:r w:rsidR="00E63568">
        <w:rPr>
          <w:rFonts w:asciiTheme="minorHAnsi" w:eastAsia="Calibri" w:hAnsiTheme="minorHAnsi" w:cstheme="minorHAnsi"/>
          <w:sz w:val="22"/>
          <w:szCs w:val="22"/>
        </w:rPr>
        <w:t>, clientes del Banco,</w:t>
      </w:r>
      <w:r w:rsidR="00A92AF5" w:rsidRPr="00A92AF5">
        <w:rPr>
          <w:rFonts w:asciiTheme="minorHAnsi" w:eastAsia="Calibri" w:hAnsiTheme="minorHAnsi" w:cstheme="minorHAnsi"/>
          <w:sz w:val="22"/>
          <w:szCs w:val="22"/>
        </w:rPr>
        <w:t xml:space="preserve"> a mejorar </w:t>
      </w:r>
      <w:r w:rsidR="00A3185F">
        <w:rPr>
          <w:rFonts w:asciiTheme="minorHAnsi" w:eastAsia="Calibri" w:hAnsiTheme="minorHAnsi" w:cstheme="minorHAnsi"/>
          <w:sz w:val="22"/>
          <w:szCs w:val="22"/>
        </w:rPr>
        <w:t>su</w:t>
      </w:r>
      <w:r w:rsidR="00A92AF5">
        <w:rPr>
          <w:rFonts w:asciiTheme="minorHAnsi" w:eastAsia="Calibri" w:hAnsiTheme="minorHAnsi" w:cstheme="minorHAnsi"/>
          <w:sz w:val="22"/>
          <w:szCs w:val="22"/>
        </w:rPr>
        <w:t xml:space="preserve"> gestión </w:t>
      </w:r>
      <w:r w:rsidR="00A3185F">
        <w:rPr>
          <w:rFonts w:asciiTheme="minorHAnsi" w:eastAsia="Calibri" w:hAnsiTheme="minorHAnsi" w:cstheme="minorHAnsi"/>
          <w:sz w:val="22"/>
          <w:szCs w:val="22"/>
        </w:rPr>
        <w:t xml:space="preserve">financiera, operativa o comercial </w:t>
      </w:r>
      <w:r w:rsidR="00A92AF5" w:rsidRPr="00A92AF5">
        <w:rPr>
          <w:rFonts w:asciiTheme="minorHAnsi" w:eastAsia="Calibri" w:hAnsiTheme="minorHAnsi" w:cstheme="minorHAnsi"/>
          <w:sz w:val="22"/>
          <w:szCs w:val="22"/>
        </w:rPr>
        <w:t>y</w:t>
      </w:r>
      <w:r w:rsidR="00A3185F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="00A92AF5" w:rsidRPr="00A92AF5">
        <w:rPr>
          <w:rFonts w:asciiTheme="minorHAnsi" w:eastAsia="Calibri" w:hAnsiTheme="minorHAnsi" w:cstheme="minorHAnsi"/>
          <w:sz w:val="22"/>
          <w:szCs w:val="22"/>
        </w:rPr>
        <w:t xml:space="preserve"> cumplir </w:t>
      </w:r>
      <w:r w:rsidR="00A92AF5">
        <w:rPr>
          <w:rFonts w:asciiTheme="minorHAnsi" w:eastAsia="Calibri" w:hAnsiTheme="minorHAnsi" w:cstheme="minorHAnsi"/>
          <w:sz w:val="22"/>
          <w:szCs w:val="22"/>
        </w:rPr>
        <w:t>sus</w:t>
      </w:r>
      <w:r w:rsidR="00A92AF5" w:rsidRPr="00A92AF5">
        <w:rPr>
          <w:rFonts w:asciiTheme="minorHAnsi" w:eastAsia="Calibri" w:hAnsiTheme="minorHAnsi" w:cstheme="minorHAnsi"/>
          <w:sz w:val="22"/>
          <w:szCs w:val="22"/>
        </w:rPr>
        <w:t xml:space="preserve"> metas.</w:t>
      </w:r>
      <w:r w:rsidR="00AD062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1475F">
        <w:rPr>
          <w:rFonts w:asciiTheme="minorHAnsi" w:eastAsia="Calibri" w:hAnsiTheme="minorHAnsi" w:cstheme="minorHAnsi"/>
          <w:sz w:val="22"/>
          <w:szCs w:val="22"/>
        </w:rPr>
        <w:t>Este programa</w:t>
      </w:r>
      <w:r w:rsidR="003A6B39">
        <w:rPr>
          <w:rFonts w:asciiTheme="minorHAnsi" w:eastAsia="Calibri" w:hAnsiTheme="minorHAnsi" w:cstheme="minorHAnsi"/>
          <w:sz w:val="22"/>
          <w:szCs w:val="22"/>
        </w:rPr>
        <w:t>, que tendrá vigencia hasta el 2022,</w:t>
      </w:r>
      <w:r w:rsidR="00F1475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84908" w:rsidRPr="00384908">
        <w:rPr>
          <w:rFonts w:asciiTheme="minorHAnsi" w:eastAsia="Calibri" w:hAnsiTheme="minorHAnsi" w:cstheme="minorHAnsi"/>
          <w:sz w:val="22"/>
          <w:szCs w:val="22"/>
        </w:rPr>
        <w:t>incluye asesorías personalizadas en mejores</w:t>
      </w:r>
      <w:r w:rsidR="0038490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84908" w:rsidRPr="00384908">
        <w:rPr>
          <w:rFonts w:asciiTheme="minorHAnsi" w:eastAsia="Calibri" w:hAnsiTheme="minorHAnsi" w:cstheme="minorHAnsi"/>
          <w:sz w:val="22"/>
          <w:szCs w:val="22"/>
        </w:rPr>
        <w:t>prácticas de gestión de negoci</w:t>
      </w:r>
      <w:r w:rsidR="00B674F4">
        <w:rPr>
          <w:rFonts w:asciiTheme="minorHAnsi" w:eastAsia="Calibri" w:hAnsiTheme="minorHAnsi" w:cstheme="minorHAnsi"/>
          <w:sz w:val="22"/>
          <w:szCs w:val="22"/>
        </w:rPr>
        <w:t>os y webinars con temas de interés para este segmento</w:t>
      </w:r>
      <w:r w:rsidR="00384908" w:rsidRPr="0038490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3A6B39">
        <w:rPr>
          <w:rFonts w:asciiTheme="minorHAnsi" w:eastAsia="Calibri" w:hAnsiTheme="minorHAnsi" w:cstheme="minorHAnsi"/>
          <w:sz w:val="22"/>
          <w:szCs w:val="22"/>
        </w:rPr>
        <w:t xml:space="preserve">En la actualidad ya se encuentran participando más de 100 empresas y más de 30 </w:t>
      </w:r>
      <w:r w:rsidR="00762BE6">
        <w:rPr>
          <w:rFonts w:asciiTheme="minorHAnsi" w:eastAsia="Calibri" w:hAnsiTheme="minorHAnsi" w:cstheme="minorHAnsi"/>
          <w:sz w:val="22"/>
          <w:szCs w:val="22"/>
        </w:rPr>
        <w:t xml:space="preserve">ya </w:t>
      </w:r>
      <w:r w:rsidR="003A6B39">
        <w:rPr>
          <w:rFonts w:asciiTheme="minorHAnsi" w:eastAsia="Calibri" w:hAnsiTheme="minorHAnsi" w:cstheme="minorHAnsi"/>
          <w:sz w:val="22"/>
          <w:szCs w:val="22"/>
        </w:rPr>
        <w:t xml:space="preserve">finalizaron </w:t>
      </w:r>
      <w:r w:rsidR="00762BE6">
        <w:rPr>
          <w:rFonts w:asciiTheme="minorHAnsi" w:eastAsia="Calibri" w:hAnsiTheme="minorHAnsi" w:cstheme="minorHAnsi"/>
          <w:sz w:val="22"/>
          <w:szCs w:val="22"/>
        </w:rPr>
        <w:t>el programa.</w:t>
      </w:r>
    </w:p>
    <w:p w14:paraId="2C936A60" w14:textId="77777777" w:rsidR="00CA09FD" w:rsidRDefault="00CA09FD" w:rsidP="00B55D6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E64BFC4" w14:textId="46B5C4D2" w:rsidR="00CA09FD" w:rsidRPr="008363E0" w:rsidRDefault="00CA09FD" w:rsidP="00B55D6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44115">
        <w:rPr>
          <w:rFonts w:ascii="Calibri" w:hAnsi="Calibri"/>
          <w:sz w:val="22"/>
          <w:szCs w:val="22"/>
        </w:rPr>
        <w:t>“</w:t>
      </w:r>
      <w:r w:rsidRPr="00744115">
        <w:rPr>
          <w:rFonts w:ascii="Calibri" w:hAnsi="Calibri"/>
          <w:i/>
          <w:iCs/>
          <w:sz w:val="22"/>
          <w:szCs w:val="22"/>
        </w:rPr>
        <w:t xml:space="preserve">En el Banco Popular estamos orgullosos de </w:t>
      </w:r>
      <w:r w:rsidR="007258C3">
        <w:rPr>
          <w:rFonts w:ascii="Calibri" w:hAnsi="Calibri"/>
          <w:i/>
          <w:iCs/>
          <w:sz w:val="22"/>
          <w:szCs w:val="22"/>
        </w:rPr>
        <w:t>poder impulsar</w:t>
      </w:r>
      <w:r>
        <w:rPr>
          <w:rFonts w:ascii="Calibri" w:hAnsi="Calibri"/>
          <w:i/>
          <w:iCs/>
          <w:sz w:val="22"/>
          <w:szCs w:val="22"/>
        </w:rPr>
        <w:t xml:space="preserve"> el desarrollo de las pequeñas y medianas </w:t>
      </w:r>
      <w:r w:rsidRPr="00744115">
        <w:rPr>
          <w:rFonts w:ascii="Calibri" w:hAnsi="Calibri"/>
          <w:i/>
          <w:iCs/>
          <w:sz w:val="22"/>
          <w:szCs w:val="22"/>
        </w:rPr>
        <w:t>empresas</w:t>
      </w:r>
      <w:r w:rsidR="007258C3">
        <w:rPr>
          <w:rFonts w:ascii="Calibri" w:hAnsi="Calibri"/>
          <w:i/>
          <w:iCs/>
          <w:sz w:val="22"/>
          <w:szCs w:val="22"/>
        </w:rPr>
        <w:t xml:space="preserve"> a través de este programa. </w:t>
      </w:r>
      <w:r w:rsidR="00762BE6">
        <w:rPr>
          <w:rFonts w:ascii="Calibri" w:hAnsi="Calibri"/>
          <w:i/>
          <w:iCs/>
          <w:sz w:val="22"/>
          <w:szCs w:val="22"/>
        </w:rPr>
        <w:t>Nuestro objetivo es apoyar a los empresarios de este segmento para que logren una gestión acertada de sus negocios</w:t>
      </w:r>
      <w:r w:rsidR="00E63568">
        <w:rPr>
          <w:rFonts w:ascii="Calibri" w:hAnsi="Calibri"/>
          <w:i/>
          <w:iCs/>
          <w:sz w:val="22"/>
          <w:szCs w:val="22"/>
        </w:rPr>
        <w:t xml:space="preserve"> y puedan consolidarse,</w:t>
      </w:r>
      <w:r w:rsidR="007258C3">
        <w:rPr>
          <w:rFonts w:ascii="Calibri" w:hAnsi="Calibri"/>
          <w:i/>
          <w:iCs/>
          <w:sz w:val="22"/>
          <w:szCs w:val="22"/>
        </w:rPr>
        <w:t xml:space="preserve"> generar empleo y proyectarse al futuro,</w:t>
      </w:r>
      <w:r w:rsidR="00E63568">
        <w:rPr>
          <w:rFonts w:ascii="Calibri" w:hAnsi="Calibri"/>
          <w:i/>
          <w:iCs/>
          <w:sz w:val="22"/>
          <w:szCs w:val="22"/>
        </w:rPr>
        <w:t xml:space="preserve"> de tal manera que con sus resultados aporten</w:t>
      </w:r>
      <w:r>
        <w:rPr>
          <w:rFonts w:ascii="Calibri" w:hAnsi="Calibri"/>
          <w:i/>
          <w:iCs/>
          <w:sz w:val="22"/>
          <w:szCs w:val="22"/>
        </w:rPr>
        <w:t xml:space="preserve"> a la recuperación económica </w:t>
      </w:r>
      <w:r w:rsidR="00E63568">
        <w:rPr>
          <w:rFonts w:ascii="Calibri" w:hAnsi="Calibri"/>
          <w:i/>
          <w:iCs/>
          <w:sz w:val="22"/>
          <w:szCs w:val="22"/>
        </w:rPr>
        <w:t>del país</w:t>
      </w:r>
      <w:r w:rsidRPr="00744115">
        <w:rPr>
          <w:rFonts w:ascii="Calibri" w:hAnsi="Calibri"/>
          <w:i/>
          <w:iCs/>
          <w:sz w:val="22"/>
          <w:szCs w:val="22"/>
        </w:rPr>
        <w:t xml:space="preserve">”, </w:t>
      </w:r>
      <w:r w:rsidRPr="00744115">
        <w:rPr>
          <w:rFonts w:ascii="Calibri" w:hAnsi="Calibri"/>
          <w:sz w:val="22"/>
          <w:szCs w:val="22"/>
        </w:rPr>
        <w:t xml:space="preserve">comentó </w:t>
      </w:r>
      <w:r w:rsidR="00762BE6">
        <w:rPr>
          <w:rFonts w:ascii="Calibri" w:hAnsi="Calibri"/>
          <w:sz w:val="22"/>
          <w:szCs w:val="22"/>
        </w:rPr>
        <w:t>Luis Fernando Gómez Falla, Vicepresidente de Personas y Pymes.</w:t>
      </w:r>
    </w:p>
    <w:p w14:paraId="68AE2DC9" w14:textId="0DB0ABAB" w:rsidR="00840176" w:rsidRDefault="00840176" w:rsidP="00B55D6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97D4ED" w14:textId="52BE91B6" w:rsidR="00746139" w:rsidRDefault="003A1F5A" w:rsidP="00D374D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Este programa, </w:t>
      </w:r>
      <w:r w:rsidR="00840176">
        <w:rPr>
          <w:rFonts w:asciiTheme="minorHAnsi" w:eastAsia="Calibri" w:hAnsiTheme="minorHAnsi" w:cstheme="minorHAnsi"/>
          <w:sz w:val="22"/>
          <w:szCs w:val="22"/>
        </w:rPr>
        <w:t xml:space="preserve">se complementa con un seguimiento del progreso mediante un Diagnóstico Financiero mensual y acceso gratuito a MIPYME Connect TM, el aplicativo móvil para la gestión de finanzas personales. De este modo, la iniciativa da un apoyo integral y continuo durante el proceso de asesoría de cada </w:t>
      </w:r>
      <w:r>
        <w:rPr>
          <w:rFonts w:asciiTheme="minorHAnsi" w:eastAsia="Calibri" w:hAnsiTheme="minorHAnsi" w:cstheme="minorHAnsi"/>
          <w:sz w:val="22"/>
          <w:szCs w:val="22"/>
        </w:rPr>
        <w:t>empresa</w:t>
      </w:r>
      <w:r w:rsidR="0084017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B3D45CA" w14:textId="77777777" w:rsidR="00D374D5" w:rsidRPr="00D374D5" w:rsidRDefault="00D374D5" w:rsidP="00D374D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06012F8" w14:textId="74806A47" w:rsidR="00A96496" w:rsidRDefault="006739AC" w:rsidP="00006AE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</w:t>
      </w:r>
      <w:r w:rsidR="00A96496">
        <w:rPr>
          <w:rFonts w:asciiTheme="minorHAnsi" w:eastAsia="Calibri" w:hAnsiTheme="minorHAnsi" w:cstheme="minorHAnsi"/>
          <w:sz w:val="22"/>
          <w:szCs w:val="22"/>
        </w:rPr>
        <w:t>l Banco Popular contin</w:t>
      </w:r>
      <w:r w:rsidR="00523976">
        <w:rPr>
          <w:rFonts w:asciiTheme="minorHAnsi" w:eastAsia="Calibri" w:hAnsiTheme="minorHAnsi" w:cstheme="minorHAnsi"/>
          <w:sz w:val="22"/>
          <w:szCs w:val="22"/>
        </w:rPr>
        <w:t>úa</w:t>
      </w:r>
      <w:r w:rsidR="00657B86">
        <w:rPr>
          <w:rFonts w:asciiTheme="minorHAnsi" w:eastAsia="Calibri" w:hAnsiTheme="minorHAnsi" w:cstheme="minorHAnsi"/>
          <w:sz w:val="22"/>
          <w:szCs w:val="22"/>
        </w:rPr>
        <w:t xml:space="preserve"> trabajando para para ser una empresa sostenible que crea experiencias que transforman positivamente la vida de las personas, y es esta la razón de la implementación de este programa que tiene </w:t>
      </w:r>
      <w:r w:rsidR="00A96496">
        <w:rPr>
          <w:rFonts w:asciiTheme="minorHAnsi" w:eastAsia="Calibri" w:hAnsiTheme="minorHAnsi" w:cstheme="minorHAnsi"/>
          <w:sz w:val="22"/>
          <w:szCs w:val="22"/>
        </w:rPr>
        <w:t>un en</w:t>
      </w:r>
      <w:r w:rsidR="00EC0BC6">
        <w:rPr>
          <w:rFonts w:asciiTheme="minorHAnsi" w:eastAsia="Calibri" w:hAnsiTheme="minorHAnsi" w:cstheme="minorHAnsi"/>
          <w:sz w:val="22"/>
          <w:szCs w:val="22"/>
        </w:rPr>
        <w:t>fo</w:t>
      </w:r>
      <w:r w:rsidR="00A96496">
        <w:rPr>
          <w:rFonts w:asciiTheme="minorHAnsi" w:eastAsia="Calibri" w:hAnsiTheme="minorHAnsi" w:cstheme="minorHAnsi"/>
          <w:sz w:val="22"/>
          <w:szCs w:val="22"/>
        </w:rPr>
        <w:t>que</w:t>
      </w:r>
      <w:r w:rsidR="00EC0BC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B383C">
        <w:rPr>
          <w:rFonts w:asciiTheme="minorHAnsi" w:eastAsia="Calibri" w:hAnsiTheme="minorHAnsi" w:cstheme="minorHAnsi"/>
          <w:sz w:val="22"/>
          <w:szCs w:val="22"/>
        </w:rPr>
        <w:t>en soluciones</w:t>
      </w:r>
      <w:r w:rsidR="001D064B">
        <w:rPr>
          <w:rFonts w:asciiTheme="minorHAnsi" w:eastAsia="Calibri" w:hAnsiTheme="minorHAnsi" w:cstheme="minorHAnsi"/>
          <w:sz w:val="22"/>
          <w:szCs w:val="22"/>
        </w:rPr>
        <w:t xml:space="preserve"> financier</w:t>
      </w:r>
      <w:r w:rsidR="002F04CC">
        <w:rPr>
          <w:rFonts w:asciiTheme="minorHAnsi" w:eastAsia="Calibri" w:hAnsiTheme="minorHAnsi" w:cstheme="minorHAnsi"/>
          <w:sz w:val="22"/>
          <w:szCs w:val="22"/>
        </w:rPr>
        <w:t>a</w:t>
      </w:r>
      <w:r w:rsidR="001D064B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="00A96496">
        <w:rPr>
          <w:rFonts w:asciiTheme="minorHAnsi" w:eastAsia="Calibri" w:hAnsiTheme="minorHAnsi" w:cstheme="minorHAnsi"/>
          <w:sz w:val="22"/>
          <w:szCs w:val="22"/>
        </w:rPr>
        <w:t>que</w:t>
      </w:r>
      <w:r w:rsidR="001D06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6496">
        <w:rPr>
          <w:rFonts w:asciiTheme="minorHAnsi" w:eastAsia="Calibri" w:hAnsiTheme="minorHAnsi" w:cstheme="minorHAnsi"/>
          <w:sz w:val="22"/>
          <w:szCs w:val="22"/>
        </w:rPr>
        <w:t>impuls</w:t>
      </w:r>
      <w:r w:rsidR="00523976">
        <w:rPr>
          <w:rFonts w:asciiTheme="minorHAnsi" w:eastAsia="Calibri" w:hAnsiTheme="minorHAnsi" w:cstheme="minorHAnsi"/>
          <w:sz w:val="22"/>
          <w:szCs w:val="22"/>
        </w:rPr>
        <w:t>a</w:t>
      </w:r>
      <w:r w:rsidR="00A96496">
        <w:rPr>
          <w:rFonts w:asciiTheme="minorHAnsi" w:eastAsia="Calibri" w:hAnsiTheme="minorHAnsi" w:cstheme="minorHAnsi"/>
          <w:sz w:val="22"/>
          <w:szCs w:val="22"/>
        </w:rPr>
        <w:t>n el crecimiento y l</w:t>
      </w:r>
      <w:r w:rsidR="00F14F25">
        <w:rPr>
          <w:rFonts w:asciiTheme="minorHAnsi" w:eastAsia="Calibri" w:hAnsiTheme="minorHAnsi" w:cstheme="minorHAnsi"/>
          <w:sz w:val="22"/>
          <w:szCs w:val="22"/>
        </w:rPr>
        <w:t xml:space="preserve">a prosperidad </w:t>
      </w:r>
      <w:r w:rsidR="00A96496">
        <w:rPr>
          <w:rFonts w:asciiTheme="minorHAnsi" w:eastAsia="Calibri" w:hAnsiTheme="minorHAnsi" w:cstheme="minorHAnsi"/>
          <w:sz w:val="22"/>
          <w:szCs w:val="22"/>
        </w:rPr>
        <w:t>de las pymes en</w:t>
      </w:r>
      <w:r w:rsidR="00657B86">
        <w:rPr>
          <w:rFonts w:asciiTheme="minorHAnsi" w:eastAsia="Calibri" w:hAnsiTheme="minorHAnsi" w:cstheme="minorHAnsi"/>
          <w:sz w:val="22"/>
          <w:szCs w:val="22"/>
        </w:rPr>
        <w:t xml:space="preserve"> Colombia</w:t>
      </w:r>
      <w:r w:rsidR="00C939B1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730DF24" w14:textId="77777777" w:rsidR="00006AE9" w:rsidRDefault="00006AE9" w:rsidP="00F14F25">
      <w:pPr>
        <w:ind w:left="708" w:hanging="70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E4BB861" w14:textId="77777777" w:rsidR="001459FD" w:rsidRPr="00A77BB3" w:rsidRDefault="001459FD" w:rsidP="001459FD">
      <w:pPr>
        <w:jc w:val="both"/>
        <w:rPr>
          <w:lang w:eastAsia="es-ES_tradnl"/>
        </w:rPr>
      </w:pPr>
    </w:p>
    <w:p w14:paraId="09ED0728" w14:textId="77777777" w:rsidR="001459FD" w:rsidRPr="00F66B6A" w:rsidRDefault="001459FD" w:rsidP="001459F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66B6A">
        <w:rPr>
          <w:rFonts w:asciiTheme="minorHAnsi" w:hAnsiTheme="minorHAnsi" w:cstheme="minorHAnsi"/>
          <w:b/>
          <w:sz w:val="20"/>
          <w:szCs w:val="20"/>
        </w:rPr>
        <w:t>Sobre el Banco Popular</w:t>
      </w:r>
    </w:p>
    <w:p w14:paraId="6538398F" w14:textId="77777777" w:rsidR="001459FD" w:rsidRPr="00F66B6A" w:rsidRDefault="001459FD" w:rsidP="001459FD">
      <w:pPr>
        <w:jc w:val="both"/>
        <w:rPr>
          <w:rFonts w:asciiTheme="minorHAnsi" w:hAnsiTheme="minorHAnsi" w:cstheme="minorHAnsi"/>
          <w:sz w:val="20"/>
          <w:szCs w:val="20"/>
        </w:rPr>
      </w:pPr>
      <w:r w:rsidRPr="00F66B6A">
        <w:rPr>
          <w:rFonts w:asciiTheme="minorHAnsi" w:hAnsiTheme="minorHAnsi" w:cstheme="minorHAnsi"/>
          <w:sz w:val="20"/>
          <w:szCs w:val="20"/>
        </w:rPr>
        <w:t xml:space="preserve">El 30 de junio de 1950, Banco Popular inició con la expedición de un decreto que autorizó su creación en Bogotá. Posteriormente, en diciembre, la entidad emprende sus actividades con tan solo 7 personas y un capital de 700 mil pesos. </w:t>
      </w:r>
      <w:r>
        <w:rPr>
          <w:rFonts w:asciiTheme="minorHAnsi" w:hAnsiTheme="minorHAnsi" w:cstheme="minorHAnsi"/>
          <w:sz w:val="20"/>
          <w:szCs w:val="20"/>
        </w:rPr>
        <w:t>Recientemente</w:t>
      </w:r>
      <w:r w:rsidRPr="00F66B6A">
        <w:rPr>
          <w:rFonts w:asciiTheme="minorHAnsi" w:hAnsiTheme="minorHAnsi" w:cstheme="minorHAnsi"/>
          <w:sz w:val="20"/>
          <w:szCs w:val="20"/>
        </w:rPr>
        <w:t xml:space="preserve">, la entidad </w:t>
      </w:r>
      <w:r>
        <w:rPr>
          <w:rFonts w:asciiTheme="minorHAnsi" w:hAnsiTheme="minorHAnsi" w:cstheme="minorHAnsi"/>
          <w:sz w:val="20"/>
          <w:szCs w:val="20"/>
        </w:rPr>
        <w:t>re</w:t>
      </w:r>
      <w:r w:rsidRPr="00F66B6A">
        <w:rPr>
          <w:rFonts w:asciiTheme="minorHAnsi" w:hAnsiTheme="minorHAnsi" w:cstheme="minorHAnsi"/>
          <w:sz w:val="20"/>
          <w:szCs w:val="20"/>
        </w:rPr>
        <w:t>definió su visión y valores corporativos, y dio paso a un proceso de fortalecimiento de su filosofía comercial y cultura organizacional, buscando adecuarse a las exigencias del mercado y posicionar aún más su imagen en el sector financiero.</w:t>
      </w:r>
    </w:p>
    <w:p w14:paraId="39050D59" w14:textId="77777777" w:rsidR="001459FD" w:rsidRPr="00F66B6A" w:rsidRDefault="001459FD" w:rsidP="001459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DE67A" w14:textId="1327849A" w:rsidR="001459FD" w:rsidRPr="00F66B6A" w:rsidRDefault="001459FD" w:rsidP="001459FD">
      <w:pPr>
        <w:jc w:val="both"/>
        <w:rPr>
          <w:rFonts w:asciiTheme="minorHAnsi" w:hAnsiTheme="minorHAnsi" w:cstheme="minorHAnsi"/>
          <w:sz w:val="20"/>
          <w:szCs w:val="20"/>
        </w:rPr>
      </w:pPr>
      <w:r w:rsidRPr="00F66B6A">
        <w:rPr>
          <w:rFonts w:asciiTheme="minorHAnsi" w:hAnsiTheme="minorHAnsi" w:cstheme="minorHAnsi"/>
          <w:sz w:val="20"/>
          <w:szCs w:val="20"/>
        </w:rPr>
        <w:t>Esos esfuerzos</w:t>
      </w:r>
      <w:r w:rsidR="00444AF7">
        <w:rPr>
          <w:rFonts w:asciiTheme="minorHAnsi" w:hAnsiTheme="minorHAnsi" w:cstheme="minorHAnsi"/>
          <w:sz w:val="20"/>
          <w:szCs w:val="20"/>
        </w:rPr>
        <w:t>,</w:t>
      </w:r>
      <w:r w:rsidRPr="00F66B6A">
        <w:rPr>
          <w:rFonts w:asciiTheme="minorHAnsi" w:hAnsiTheme="minorHAnsi" w:cstheme="minorHAnsi"/>
          <w:sz w:val="20"/>
          <w:szCs w:val="20"/>
        </w:rPr>
        <w:t xml:space="preserve"> que suman </w:t>
      </w:r>
      <w:r>
        <w:rPr>
          <w:rFonts w:asciiTheme="minorHAnsi" w:hAnsiTheme="minorHAnsi" w:cstheme="minorHAnsi"/>
          <w:sz w:val="20"/>
          <w:szCs w:val="20"/>
        </w:rPr>
        <w:t>70</w:t>
      </w:r>
      <w:r w:rsidRPr="00F66B6A">
        <w:rPr>
          <w:rFonts w:asciiTheme="minorHAnsi" w:hAnsiTheme="minorHAnsi" w:cstheme="minorHAnsi"/>
          <w:sz w:val="20"/>
          <w:szCs w:val="20"/>
        </w:rPr>
        <w:t xml:space="preserve"> </w:t>
      </w:r>
      <w:r w:rsidR="00444AF7" w:rsidRPr="00F66B6A">
        <w:rPr>
          <w:rFonts w:asciiTheme="minorHAnsi" w:hAnsiTheme="minorHAnsi" w:cstheme="minorHAnsi"/>
          <w:sz w:val="20"/>
          <w:szCs w:val="20"/>
        </w:rPr>
        <w:t>años</w:t>
      </w:r>
      <w:r w:rsidR="00444AF7">
        <w:rPr>
          <w:rFonts w:asciiTheme="minorHAnsi" w:hAnsiTheme="minorHAnsi" w:cstheme="minorHAnsi"/>
          <w:sz w:val="20"/>
          <w:szCs w:val="20"/>
        </w:rPr>
        <w:t>,</w:t>
      </w:r>
      <w:r w:rsidRPr="00F66B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le han permitido posicionarse como un banco</w:t>
      </w:r>
      <w:r w:rsidRPr="00F66B6A">
        <w:rPr>
          <w:rFonts w:asciiTheme="minorHAnsi" w:hAnsiTheme="minorHAnsi" w:cstheme="minorHAnsi"/>
          <w:sz w:val="20"/>
          <w:szCs w:val="20"/>
        </w:rPr>
        <w:t xml:space="preserve"> que</w:t>
      </w:r>
      <w:r>
        <w:rPr>
          <w:rFonts w:asciiTheme="minorHAnsi" w:hAnsiTheme="minorHAnsi" w:cstheme="minorHAnsi"/>
          <w:sz w:val="20"/>
          <w:szCs w:val="20"/>
        </w:rPr>
        <w:t xml:space="preserve"> se caracteriza por su positivismo y </w:t>
      </w:r>
      <w:r w:rsidRPr="00F66B6A">
        <w:rPr>
          <w:rFonts w:asciiTheme="minorHAnsi" w:hAnsiTheme="minorHAnsi" w:cstheme="minorHAnsi"/>
          <w:sz w:val="20"/>
          <w:szCs w:val="20"/>
        </w:rPr>
        <w:t>trabaja día a día para acompañar a sus clientes actuales y potenciales a lo largo de su vida financiera.</w:t>
      </w:r>
    </w:p>
    <w:p w14:paraId="08DF9351" w14:textId="77777777" w:rsidR="001459FD" w:rsidRPr="00F66B6A" w:rsidRDefault="001459FD" w:rsidP="001459F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423385C" w14:textId="77777777" w:rsidR="001459FD" w:rsidRPr="00F66B6A" w:rsidRDefault="001459FD" w:rsidP="001459FD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F66B6A">
        <w:rPr>
          <w:rFonts w:asciiTheme="minorHAnsi" w:eastAsia="Calibri" w:hAnsiTheme="minorHAnsi" w:cstheme="minorHAnsi"/>
          <w:b/>
          <w:bCs/>
          <w:sz w:val="20"/>
          <w:szCs w:val="20"/>
        </w:rPr>
        <w:t>Contacto de prensa</w:t>
      </w:r>
    </w:p>
    <w:p w14:paraId="5635E229" w14:textId="77777777" w:rsidR="001459FD" w:rsidRPr="00F66B6A" w:rsidRDefault="001459FD" w:rsidP="001459F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66B6A">
        <w:rPr>
          <w:rFonts w:asciiTheme="minorHAnsi" w:eastAsia="Calibri" w:hAnsiTheme="minorHAnsi" w:cstheme="minorHAnsi"/>
          <w:sz w:val="20"/>
          <w:szCs w:val="20"/>
        </w:rPr>
        <w:t>Juan Camilo Sánchez</w:t>
      </w:r>
    </w:p>
    <w:p w14:paraId="6C321655" w14:textId="77777777" w:rsidR="001459FD" w:rsidRPr="00F66B6A" w:rsidRDefault="008E6A9A" w:rsidP="001459FD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hyperlink r:id="rId7" w:history="1">
        <w:r w:rsidR="001459FD" w:rsidRPr="00F66B6A">
          <w:rPr>
            <w:rStyle w:val="Hipervnculo"/>
            <w:rFonts w:asciiTheme="minorHAnsi" w:eastAsia="Calibri" w:hAnsiTheme="minorHAnsi" w:cstheme="minorHAnsi"/>
            <w:sz w:val="20"/>
            <w:szCs w:val="20"/>
          </w:rPr>
          <w:t>JuanSanchez@dattis.com</w:t>
        </w:r>
      </w:hyperlink>
      <w:r w:rsidR="001459FD" w:rsidRPr="00F66B6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88FBA1B" w14:textId="77777777" w:rsidR="001459FD" w:rsidRPr="00F66B6A" w:rsidRDefault="001459FD" w:rsidP="001459FD">
      <w:pPr>
        <w:jc w:val="both"/>
        <w:rPr>
          <w:rFonts w:asciiTheme="minorHAnsi" w:hAnsiTheme="minorHAnsi" w:cstheme="minorHAnsi"/>
          <w:sz w:val="20"/>
          <w:szCs w:val="20"/>
        </w:rPr>
      </w:pPr>
      <w:r w:rsidRPr="00F66B6A">
        <w:rPr>
          <w:rFonts w:asciiTheme="minorHAnsi" w:eastAsia="Calibri" w:hAnsiTheme="minorHAnsi" w:cstheme="minorHAnsi"/>
          <w:sz w:val="20"/>
          <w:szCs w:val="20"/>
        </w:rPr>
        <w:t>313 2713299</w:t>
      </w:r>
    </w:p>
    <w:p w14:paraId="08354DA0" w14:textId="3D5C0FFA" w:rsidR="00646E91" w:rsidRDefault="00646E91" w:rsidP="00953484">
      <w:pPr>
        <w:jc w:val="both"/>
        <w:rPr>
          <w:rFonts w:asciiTheme="minorHAnsi" w:hAnsiTheme="minorHAnsi" w:cstheme="minorHAnsi"/>
          <w:szCs w:val="20"/>
        </w:rPr>
      </w:pPr>
    </w:p>
    <w:p w14:paraId="0FDDC490" w14:textId="49CA7A84" w:rsidR="00384908" w:rsidRDefault="00384908" w:rsidP="00953484">
      <w:pPr>
        <w:jc w:val="both"/>
        <w:rPr>
          <w:rFonts w:asciiTheme="minorHAnsi" w:hAnsiTheme="minorHAnsi" w:cstheme="minorHAnsi"/>
          <w:szCs w:val="20"/>
        </w:rPr>
      </w:pPr>
    </w:p>
    <w:p w14:paraId="77CAE840" w14:textId="3E3CD856" w:rsidR="00384908" w:rsidRPr="00384908" w:rsidRDefault="00384908" w:rsidP="00953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A1DE62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5678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b/>
          <w:bCs/>
          <w:color w:val="015678"/>
          <w:sz w:val="22"/>
          <w:szCs w:val="22"/>
          <w:lang w:eastAsia="en-US"/>
        </w:rPr>
        <w:t>Quién es Elevate?</w:t>
      </w:r>
    </w:p>
    <w:p w14:paraId="02DD42ED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DBEC1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b/>
          <w:bCs/>
          <w:color w:val="BDBEC1"/>
          <w:sz w:val="22"/>
          <w:szCs w:val="22"/>
          <w:lang w:eastAsia="en-US"/>
        </w:rPr>
        <w:t>@BancoPopular @Bco_Popular @BcoPopular bancopopular.com.co</w:t>
      </w:r>
    </w:p>
    <w:p w14:paraId="7D5D3218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b/>
          <w:bCs/>
          <w:color w:val="606060"/>
          <w:sz w:val="22"/>
          <w:szCs w:val="22"/>
          <w:lang w:eastAsia="en-US"/>
        </w:rPr>
        <w:t xml:space="preserve">Duración de Asesoría: </w:t>
      </w: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20 - 40 minutos</w:t>
      </w:r>
    </w:p>
    <w:p w14:paraId="7B57C52B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b/>
          <w:bCs/>
          <w:color w:val="606060"/>
          <w:sz w:val="22"/>
          <w:szCs w:val="22"/>
          <w:lang w:eastAsia="en-US"/>
        </w:rPr>
        <w:t xml:space="preserve">Duración de </w:t>
      </w:r>
      <w:proofErr w:type="spellStart"/>
      <w:r w:rsidRPr="00384908">
        <w:rPr>
          <w:rFonts w:asciiTheme="minorHAnsi" w:hAnsiTheme="minorHAnsi" w:cstheme="minorHAnsi"/>
          <w:b/>
          <w:bCs/>
          <w:color w:val="606060"/>
          <w:sz w:val="22"/>
          <w:szCs w:val="22"/>
          <w:lang w:eastAsia="en-US"/>
        </w:rPr>
        <w:t>Webinar</w:t>
      </w:r>
      <w:proofErr w:type="spellEnd"/>
      <w:r w:rsidRPr="00384908">
        <w:rPr>
          <w:rFonts w:asciiTheme="minorHAnsi" w:hAnsiTheme="minorHAnsi" w:cstheme="minorHAnsi"/>
          <w:b/>
          <w:bCs/>
          <w:color w:val="606060"/>
          <w:sz w:val="22"/>
          <w:szCs w:val="22"/>
          <w:lang w:eastAsia="en-US"/>
        </w:rPr>
        <w:t xml:space="preserve">: </w:t>
      </w: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60 minutos</w:t>
      </w:r>
    </w:p>
    <w:p w14:paraId="7133FC87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Las Asesorías y los Webinars se realizan de</w:t>
      </w:r>
    </w:p>
    <w:p w14:paraId="726BB542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manera virtual por medio de Zoom, Google</w:t>
      </w:r>
    </w:p>
    <w:p w14:paraId="2915ACAC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proofErr w:type="spellStart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Meet</w:t>
      </w:r>
      <w:proofErr w:type="spellEnd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 xml:space="preserve"> o WhatsApp.</w:t>
      </w:r>
    </w:p>
    <w:p w14:paraId="3F8E1A87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b/>
          <w:bCs/>
          <w:color w:val="606060"/>
          <w:sz w:val="22"/>
          <w:szCs w:val="22"/>
          <w:lang w:eastAsia="en-US"/>
        </w:rPr>
        <w:t xml:space="preserve">Para apartar tu lugar </w:t>
      </w: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y comenzar a disfrutar</w:t>
      </w:r>
    </w:p>
    <w:p w14:paraId="499C70EE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 xml:space="preserve">de estos </w:t>
      </w:r>
      <w:proofErr w:type="spellStart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bene_cios</w:t>
      </w:r>
      <w:proofErr w:type="spellEnd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, completa la hoja de</w:t>
      </w:r>
    </w:p>
    <w:p w14:paraId="11A523AB" w14:textId="77777777" w:rsidR="00384908" w:rsidRPr="00384908" w:rsidRDefault="00384908" w:rsidP="00384908">
      <w:pPr>
        <w:autoSpaceDE w:val="0"/>
        <w:autoSpaceDN w:val="0"/>
        <w:adjustRightInd w:val="0"/>
        <w:rPr>
          <w:rFonts w:asciiTheme="minorHAnsi" w:hAnsiTheme="minorHAnsi" w:cstheme="minorHAnsi"/>
          <w:color w:val="606060"/>
          <w:sz w:val="22"/>
          <w:szCs w:val="22"/>
          <w:lang w:eastAsia="en-US"/>
        </w:rPr>
      </w:pP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aceptación y autorización al enviar la carta</w:t>
      </w:r>
    </w:p>
    <w:p w14:paraId="3F442319" w14:textId="07561C5C" w:rsidR="00384908" w:rsidRPr="00384908" w:rsidRDefault="00384908" w:rsidP="00384908">
      <w:pPr>
        <w:jc w:val="both"/>
        <w:rPr>
          <w:rFonts w:asciiTheme="minorHAnsi" w:hAnsiTheme="minorHAnsi" w:cstheme="minorHAnsi"/>
          <w:sz w:val="22"/>
          <w:szCs w:val="22"/>
        </w:rPr>
      </w:pPr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física _</w:t>
      </w:r>
      <w:proofErr w:type="spellStart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rmada</w:t>
      </w:r>
      <w:proofErr w:type="spellEnd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 xml:space="preserve"> al banco o realizar la _</w:t>
      </w:r>
      <w:proofErr w:type="spellStart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>rma</w:t>
      </w:r>
      <w:proofErr w:type="spellEnd"/>
      <w:r w:rsidRPr="00384908">
        <w:rPr>
          <w:rFonts w:asciiTheme="minorHAnsi" w:hAnsiTheme="minorHAnsi" w:cstheme="minorHAnsi"/>
          <w:color w:val="606060"/>
          <w:sz w:val="22"/>
          <w:szCs w:val="22"/>
          <w:lang w:eastAsia="en-US"/>
        </w:rPr>
        <w:t xml:space="preserve"> digital.</w:t>
      </w:r>
    </w:p>
    <w:sectPr w:rsidR="00384908" w:rsidRPr="00384908" w:rsidSect="00DB62E2">
      <w:headerReference w:type="default" r:id="rId8"/>
      <w:pgSz w:w="12240" w:h="15840" w:code="1"/>
      <w:pgMar w:top="1985" w:right="1985" w:bottom="1985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15A3" w14:textId="77777777" w:rsidR="008E6A9A" w:rsidRDefault="008E6A9A">
      <w:r>
        <w:separator/>
      </w:r>
    </w:p>
  </w:endnote>
  <w:endnote w:type="continuationSeparator" w:id="0">
    <w:p w14:paraId="2BE1E4FF" w14:textId="77777777" w:rsidR="008E6A9A" w:rsidRDefault="008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1A36" w14:textId="77777777" w:rsidR="008E6A9A" w:rsidRDefault="008E6A9A">
      <w:r>
        <w:separator/>
      </w:r>
    </w:p>
  </w:footnote>
  <w:footnote w:type="continuationSeparator" w:id="0">
    <w:p w14:paraId="71B542C3" w14:textId="77777777" w:rsidR="008E6A9A" w:rsidRDefault="008E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F479" w14:textId="77777777" w:rsidR="007722FC" w:rsidRDefault="00501C3C" w:rsidP="00935185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439CC60" wp14:editId="586240F6">
          <wp:simplePos x="0" y="0"/>
          <wp:positionH relativeFrom="margin">
            <wp:posOffset>3838575</wp:posOffset>
          </wp:positionH>
          <wp:positionV relativeFrom="paragraph">
            <wp:posOffset>-267335</wp:posOffset>
          </wp:positionV>
          <wp:extent cx="2270760" cy="397510"/>
          <wp:effectExtent l="0" t="0" r="0" b="2540"/>
          <wp:wrapNone/>
          <wp:docPr id="16" name="Imagen 16" descr="C:\Users\LauraNariño\AppData\Local\Microsoft\Windows\INetCache\Content.Word\Versión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61285" name="Picture 1" descr="C:\Users\LauraNariño\AppData\Local\Microsoft\Windows\INetCache\Content.Word\Versión 2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997"/>
    <w:multiLevelType w:val="hybridMultilevel"/>
    <w:tmpl w:val="2AA439CE"/>
    <w:lvl w:ilvl="0" w:tplc="CE482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6A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6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A9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C3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4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86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C37B5"/>
    <w:multiLevelType w:val="hybridMultilevel"/>
    <w:tmpl w:val="AC3858EE"/>
    <w:lvl w:ilvl="0" w:tplc="44108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65784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E5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8C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C0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09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20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CD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7CA0"/>
    <w:multiLevelType w:val="hybridMultilevel"/>
    <w:tmpl w:val="F97EDABC"/>
    <w:lvl w:ilvl="0" w:tplc="6954501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A560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23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6F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EB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CA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E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45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45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792"/>
    <w:multiLevelType w:val="hybridMultilevel"/>
    <w:tmpl w:val="01BCEFD0"/>
    <w:lvl w:ilvl="0" w:tplc="C4F6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8BEF4" w:tentative="1">
      <w:start w:val="1"/>
      <w:numFmt w:val="lowerLetter"/>
      <w:lvlText w:val="%2."/>
      <w:lvlJc w:val="left"/>
      <w:pPr>
        <w:ind w:left="1440" w:hanging="360"/>
      </w:pPr>
    </w:lvl>
    <w:lvl w:ilvl="2" w:tplc="4BB8482C" w:tentative="1">
      <w:start w:val="1"/>
      <w:numFmt w:val="lowerRoman"/>
      <w:lvlText w:val="%3."/>
      <w:lvlJc w:val="right"/>
      <w:pPr>
        <w:ind w:left="2160" w:hanging="180"/>
      </w:pPr>
    </w:lvl>
    <w:lvl w:ilvl="3" w:tplc="2B1C1B6A" w:tentative="1">
      <w:start w:val="1"/>
      <w:numFmt w:val="decimal"/>
      <w:lvlText w:val="%4."/>
      <w:lvlJc w:val="left"/>
      <w:pPr>
        <w:ind w:left="2880" w:hanging="360"/>
      </w:pPr>
    </w:lvl>
    <w:lvl w:ilvl="4" w:tplc="1DA8280E" w:tentative="1">
      <w:start w:val="1"/>
      <w:numFmt w:val="lowerLetter"/>
      <w:lvlText w:val="%5."/>
      <w:lvlJc w:val="left"/>
      <w:pPr>
        <w:ind w:left="3600" w:hanging="360"/>
      </w:pPr>
    </w:lvl>
    <w:lvl w:ilvl="5" w:tplc="FA0896AC" w:tentative="1">
      <w:start w:val="1"/>
      <w:numFmt w:val="lowerRoman"/>
      <w:lvlText w:val="%6."/>
      <w:lvlJc w:val="right"/>
      <w:pPr>
        <w:ind w:left="4320" w:hanging="180"/>
      </w:pPr>
    </w:lvl>
    <w:lvl w:ilvl="6" w:tplc="C64605D4" w:tentative="1">
      <w:start w:val="1"/>
      <w:numFmt w:val="decimal"/>
      <w:lvlText w:val="%7."/>
      <w:lvlJc w:val="left"/>
      <w:pPr>
        <w:ind w:left="5040" w:hanging="360"/>
      </w:pPr>
    </w:lvl>
    <w:lvl w:ilvl="7" w:tplc="123CD76A" w:tentative="1">
      <w:start w:val="1"/>
      <w:numFmt w:val="lowerLetter"/>
      <w:lvlText w:val="%8."/>
      <w:lvlJc w:val="left"/>
      <w:pPr>
        <w:ind w:left="5760" w:hanging="360"/>
      </w:pPr>
    </w:lvl>
    <w:lvl w:ilvl="8" w:tplc="7EDA0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3E3A"/>
    <w:multiLevelType w:val="hybridMultilevel"/>
    <w:tmpl w:val="FF52894E"/>
    <w:lvl w:ilvl="0" w:tplc="A8122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CAF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E4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A5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AA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0D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C3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E5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0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EC3"/>
    <w:multiLevelType w:val="multilevel"/>
    <w:tmpl w:val="C99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E5AC7"/>
    <w:multiLevelType w:val="hybridMultilevel"/>
    <w:tmpl w:val="A0F66D4E"/>
    <w:lvl w:ilvl="0" w:tplc="1ACEA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3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4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6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4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2D1D09"/>
    <w:multiLevelType w:val="multilevel"/>
    <w:tmpl w:val="1E9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337E7"/>
    <w:multiLevelType w:val="hybridMultilevel"/>
    <w:tmpl w:val="8C80A57E"/>
    <w:lvl w:ilvl="0" w:tplc="B4B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43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20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48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62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EA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F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CD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46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0B2E"/>
    <w:multiLevelType w:val="multilevel"/>
    <w:tmpl w:val="262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769CC"/>
    <w:multiLevelType w:val="hybridMultilevel"/>
    <w:tmpl w:val="EE0026D2"/>
    <w:lvl w:ilvl="0" w:tplc="FC7CEE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A281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6EAE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8875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8ABB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EE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D616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40AF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A27D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F74D2"/>
    <w:multiLevelType w:val="hybridMultilevel"/>
    <w:tmpl w:val="C1A44120"/>
    <w:lvl w:ilvl="0" w:tplc="657E09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A078C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0F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4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48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4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2D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C7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95F65"/>
    <w:multiLevelType w:val="hybridMultilevel"/>
    <w:tmpl w:val="C756C644"/>
    <w:lvl w:ilvl="0" w:tplc="13AE4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D23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E9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0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C6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88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A6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E9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08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69DF"/>
    <w:multiLevelType w:val="hybridMultilevel"/>
    <w:tmpl w:val="A96AEBA0"/>
    <w:lvl w:ilvl="0" w:tplc="BF9417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287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895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68E66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2CE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56F8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7B2F5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E26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C5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5805B35"/>
    <w:multiLevelType w:val="multilevel"/>
    <w:tmpl w:val="AAF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A0A54"/>
    <w:multiLevelType w:val="hybridMultilevel"/>
    <w:tmpl w:val="C436D8F0"/>
    <w:lvl w:ilvl="0" w:tplc="DFFEA9A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9AE6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44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81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8C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23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C9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C6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C9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45ED1"/>
    <w:multiLevelType w:val="hybridMultilevel"/>
    <w:tmpl w:val="65CCB0B4"/>
    <w:lvl w:ilvl="0" w:tplc="C584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2B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43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E1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6A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60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5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E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81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511AA"/>
    <w:multiLevelType w:val="hybridMultilevel"/>
    <w:tmpl w:val="7CF430BA"/>
    <w:lvl w:ilvl="0" w:tplc="9300FF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253250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4A5D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6851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C42B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029A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42E3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A0FF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AC6B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87180"/>
    <w:multiLevelType w:val="hybridMultilevel"/>
    <w:tmpl w:val="C8760038"/>
    <w:lvl w:ilvl="0" w:tplc="B696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00E9A" w:tentative="1">
      <w:start w:val="1"/>
      <w:numFmt w:val="lowerLetter"/>
      <w:lvlText w:val="%2."/>
      <w:lvlJc w:val="left"/>
      <w:pPr>
        <w:ind w:left="1440" w:hanging="360"/>
      </w:pPr>
    </w:lvl>
    <w:lvl w:ilvl="2" w:tplc="70C80C10" w:tentative="1">
      <w:start w:val="1"/>
      <w:numFmt w:val="lowerRoman"/>
      <w:lvlText w:val="%3."/>
      <w:lvlJc w:val="right"/>
      <w:pPr>
        <w:ind w:left="2160" w:hanging="180"/>
      </w:pPr>
    </w:lvl>
    <w:lvl w:ilvl="3" w:tplc="3BF0C562" w:tentative="1">
      <w:start w:val="1"/>
      <w:numFmt w:val="decimal"/>
      <w:lvlText w:val="%4."/>
      <w:lvlJc w:val="left"/>
      <w:pPr>
        <w:ind w:left="2880" w:hanging="360"/>
      </w:pPr>
    </w:lvl>
    <w:lvl w:ilvl="4" w:tplc="EF4E25F2" w:tentative="1">
      <w:start w:val="1"/>
      <w:numFmt w:val="lowerLetter"/>
      <w:lvlText w:val="%5."/>
      <w:lvlJc w:val="left"/>
      <w:pPr>
        <w:ind w:left="3600" w:hanging="360"/>
      </w:pPr>
    </w:lvl>
    <w:lvl w:ilvl="5" w:tplc="2CC61A3E" w:tentative="1">
      <w:start w:val="1"/>
      <w:numFmt w:val="lowerRoman"/>
      <w:lvlText w:val="%6."/>
      <w:lvlJc w:val="right"/>
      <w:pPr>
        <w:ind w:left="4320" w:hanging="180"/>
      </w:pPr>
    </w:lvl>
    <w:lvl w:ilvl="6" w:tplc="439E6DE4" w:tentative="1">
      <w:start w:val="1"/>
      <w:numFmt w:val="decimal"/>
      <w:lvlText w:val="%7."/>
      <w:lvlJc w:val="left"/>
      <w:pPr>
        <w:ind w:left="5040" w:hanging="360"/>
      </w:pPr>
    </w:lvl>
    <w:lvl w:ilvl="7" w:tplc="5EAE9F32" w:tentative="1">
      <w:start w:val="1"/>
      <w:numFmt w:val="lowerLetter"/>
      <w:lvlText w:val="%8."/>
      <w:lvlJc w:val="left"/>
      <w:pPr>
        <w:ind w:left="5760" w:hanging="360"/>
      </w:pPr>
    </w:lvl>
    <w:lvl w:ilvl="8" w:tplc="CBA65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C0603"/>
    <w:multiLevelType w:val="hybridMultilevel"/>
    <w:tmpl w:val="9C225730"/>
    <w:lvl w:ilvl="0" w:tplc="97C87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C6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4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6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ED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2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43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27266C"/>
    <w:multiLevelType w:val="hybridMultilevel"/>
    <w:tmpl w:val="5A8049F8"/>
    <w:lvl w:ilvl="0" w:tplc="E05AA008">
      <w:start w:val="1"/>
      <w:numFmt w:val="decimal"/>
      <w:lvlText w:val="%1."/>
      <w:lvlJc w:val="left"/>
      <w:pPr>
        <w:ind w:left="340" w:hanging="360"/>
      </w:pPr>
    </w:lvl>
    <w:lvl w:ilvl="1" w:tplc="F75297FC" w:tentative="1">
      <w:start w:val="1"/>
      <w:numFmt w:val="lowerLetter"/>
      <w:lvlText w:val="%2."/>
      <w:lvlJc w:val="left"/>
      <w:pPr>
        <w:ind w:left="1060" w:hanging="360"/>
      </w:pPr>
    </w:lvl>
    <w:lvl w:ilvl="2" w:tplc="1EA89E8A" w:tentative="1">
      <w:start w:val="1"/>
      <w:numFmt w:val="lowerRoman"/>
      <w:lvlText w:val="%3."/>
      <w:lvlJc w:val="right"/>
      <w:pPr>
        <w:ind w:left="1780" w:hanging="180"/>
      </w:pPr>
    </w:lvl>
    <w:lvl w:ilvl="3" w:tplc="B0DED22C" w:tentative="1">
      <w:start w:val="1"/>
      <w:numFmt w:val="decimal"/>
      <w:lvlText w:val="%4."/>
      <w:lvlJc w:val="left"/>
      <w:pPr>
        <w:ind w:left="2500" w:hanging="360"/>
      </w:pPr>
    </w:lvl>
    <w:lvl w:ilvl="4" w:tplc="9592A688" w:tentative="1">
      <w:start w:val="1"/>
      <w:numFmt w:val="lowerLetter"/>
      <w:lvlText w:val="%5."/>
      <w:lvlJc w:val="left"/>
      <w:pPr>
        <w:ind w:left="3220" w:hanging="360"/>
      </w:pPr>
    </w:lvl>
    <w:lvl w:ilvl="5" w:tplc="1AA8E6A6" w:tentative="1">
      <w:start w:val="1"/>
      <w:numFmt w:val="lowerRoman"/>
      <w:lvlText w:val="%6."/>
      <w:lvlJc w:val="right"/>
      <w:pPr>
        <w:ind w:left="3940" w:hanging="180"/>
      </w:pPr>
    </w:lvl>
    <w:lvl w:ilvl="6" w:tplc="1938BD24" w:tentative="1">
      <w:start w:val="1"/>
      <w:numFmt w:val="decimal"/>
      <w:lvlText w:val="%7."/>
      <w:lvlJc w:val="left"/>
      <w:pPr>
        <w:ind w:left="4660" w:hanging="360"/>
      </w:pPr>
    </w:lvl>
    <w:lvl w:ilvl="7" w:tplc="A2007652" w:tentative="1">
      <w:start w:val="1"/>
      <w:numFmt w:val="lowerLetter"/>
      <w:lvlText w:val="%8."/>
      <w:lvlJc w:val="left"/>
      <w:pPr>
        <w:ind w:left="5380" w:hanging="360"/>
      </w:pPr>
    </w:lvl>
    <w:lvl w:ilvl="8" w:tplc="A7947140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1" w15:restartNumberingAfterBreak="0">
    <w:nsid w:val="7E7F21FC"/>
    <w:multiLevelType w:val="multilevel"/>
    <w:tmpl w:val="0E4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10"/>
  </w:num>
  <w:num w:numId="10">
    <w:abstractNumId w:val="17"/>
  </w:num>
  <w:num w:numId="11">
    <w:abstractNumId w:val="18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4"/>
  </w:num>
  <w:num w:numId="17">
    <w:abstractNumId w:val="12"/>
  </w:num>
  <w:num w:numId="18">
    <w:abstractNumId w:val="9"/>
  </w:num>
  <w:num w:numId="19">
    <w:abstractNumId w:val="21"/>
  </w:num>
  <w:num w:numId="20">
    <w:abstractNumId w:val="1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F5"/>
    <w:rsid w:val="00003B51"/>
    <w:rsid w:val="00005737"/>
    <w:rsid w:val="00006AE9"/>
    <w:rsid w:val="00007245"/>
    <w:rsid w:val="00010A29"/>
    <w:rsid w:val="00016682"/>
    <w:rsid w:val="00021E76"/>
    <w:rsid w:val="00033B0C"/>
    <w:rsid w:val="00043587"/>
    <w:rsid w:val="000435D1"/>
    <w:rsid w:val="000457A3"/>
    <w:rsid w:val="00050B2B"/>
    <w:rsid w:val="00054D11"/>
    <w:rsid w:val="000562FF"/>
    <w:rsid w:val="00057F3F"/>
    <w:rsid w:val="00061044"/>
    <w:rsid w:val="00062652"/>
    <w:rsid w:val="000671CE"/>
    <w:rsid w:val="00084E8C"/>
    <w:rsid w:val="00087B99"/>
    <w:rsid w:val="00092819"/>
    <w:rsid w:val="000A569D"/>
    <w:rsid w:val="000A5D4D"/>
    <w:rsid w:val="000B3DFA"/>
    <w:rsid w:val="000B43F2"/>
    <w:rsid w:val="000B6825"/>
    <w:rsid w:val="000C499B"/>
    <w:rsid w:val="000D4A12"/>
    <w:rsid w:val="000E51CD"/>
    <w:rsid w:val="000F4AF4"/>
    <w:rsid w:val="00101CDC"/>
    <w:rsid w:val="0012763D"/>
    <w:rsid w:val="00130240"/>
    <w:rsid w:val="0013455E"/>
    <w:rsid w:val="001459FD"/>
    <w:rsid w:val="00152442"/>
    <w:rsid w:val="001607A5"/>
    <w:rsid w:val="001613E6"/>
    <w:rsid w:val="00165444"/>
    <w:rsid w:val="001753A5"/>
    <w:rsid w:val="0018123A"/>
    <w:rsid w:val="00181295"/>
    <w:rsid w:val="00182D1E"/>
    <w:rsid w:val="00185722"/>
    <w:rsid w:val="001935AC"/>
    <w:rsid w:val="001A10C9"/>
    <w:rsid w:val="001A33C9"/>
    <w:rsid w:val="001A646D"/>
    <w:rsid w:val="001C5706"/>
    <w:rsid w:val="001D064B"/>
    <w:rsid w:val="001D0AEE"/>
    <w:rsid w:val="001D1384"/>
    <w:rsid w:val="001D611B"/>
    <w:rsid w:val="001E0693"/>
    <w:rsid w:val="001E55B6"/>
    <w:rsid w:val="001E6670"/>
    <w:rsid w:val="001F118C"/>
    <w:rsid w:val="001F1D9F"/>
    <w:rsid w:val="0020115C"/>
    <w:rsid w:val="00202B50"/>
    <w:rsid w:val="00224E6F"/>
    <w:rsid w:val="002252F7"/>
    <w:rsid w:val="00232D56"/>
    <w:rsid w:val="00236F00"/>
    <w:rsid w:val="002372AD"/>
    <w:rsid w:val="002422FB"/>
    <w:rsid w:val="00262488"/>
    <w:rsid w:val="0026602F"/>
    <w:rsid w:val="002677B7"/>
    <w:rsid w:val="00267E37"/>
    <w:rsid w:val="00272EF1"/>
    <w:rsid w:val="002737ED"/>
    <w:rsid w:val="00275E2F"/>
    <w:rsid w:val="00277424"/>
    <w:rsid w:val="00280830"/>
    <w:rsid w:val="0028155A"/>
    <w:rsid w:val="00284210"/>
    <w:rsid w:val="00293C7F"/>
    <w:rsid w:val="00295DFB"/>
    <w:rsid w:val="002C03E6"/>
    <w:rsid w:val="002C7BA9"/>
    <w:rsid w:val="002D0129"/>
    <w:rsid w:val="002D1915"/>
    <w:rsid w:val="002D4CB9"/>
    <w:rsid w:val="002D5614"/>
    <w:rsid w:val="002F04CC"/>
    <w:rsid w:val="002F3EA2"/>
    <w:rsid w:val="002F54E7"/>
    <w:rsid w:val="003027CD"/>
    <w:rsid w:val="00307382"/>
    <w:rsid w:val="0031780D"/>
    <w:rsid w:val="00321CC9"/>
    <w:rsid w:val="00336E15"/>
    <w:rsid w:val="00351B83"/>
    <w:rsid w:val="0037249F"/>
    <w:rsid w:val="0038408B"/>
    <w:rsid w:val="00384908"/>
    <w:rsid w:val="003969E6"/>
    <w:rsid w:val="00397D22"/>
    <w:rsid w:val="003A1F5A"/>
    <w:rsid w:val="003A6B39"/>
    <w:rsid w:val="003B3208"/>
    <w:rsid w:val="003B4A32"/>
    <w:rsid w:val="003B648F"/>
    <w:rsid w:val="003E51CC"/>
    <w:rsid w:val="00415035"/>
    <w:rsid w:val="00415725"/>
    <w:rsid w:val="00416553"/>
    <w:rsid w:val="00417981"/>
    <w:rsid w:val="00422A50"/>
    <w:rsid w:val="00432EB7"/>
    <w:rsid w:val="00436953"/>
    <w:rsid w:val="00444AF7"/>
    <w:rsid w:val="0045542C"/>
    <w:rsid w:val="004570E3"/>
    <w:rsid w:val="004658B1"/>
    <w:rsid w:val="004674BA"/>
    <w:rsid w:val="00473A18"/>
    <w:rsid w:val="00477374"/>
    <w:rsid w:val="00486CAC"/>
    <w:rsid w:val="00486FC7"/>
    <w:rsid w:val="00495B19"/>
    <w:rsid w:val="00495C9E"/>
    <w:rsid w:val="004A6B34"/>
    <w:rsid w:val="004A7A75"/>
    <w:rsid w:val="004B0A2C"/>
    <w:rsid w:val="004B1307"/>
    <w:rsid w:val="004B442F"/>
    <w:rsid w:val="004B56E1"/>
    <w:rsid w:val="004C16A0"/>
    <w:rsid w:val="004C7E10"/>
    <w:rsid w:val="004E552D"/>
    <w:rsid w:val="004E6568"/>
    <w:rsid w:val="004F0916"/>
    <w:rsid w:val="004F2946"/>
    <w:rsid w:val="004F7EEF"/>
    <w:rsid w:val="00500814"/>
    <w:rsid w:val="00500F23"/>
    <w:rsid w:val="00501C3C"/>
    <w:rsid w:val="00503922"/>
    <w:rsid w:val="00511139"/>
    <w:rsid w:val="005221F6"/>
    <w:rsid w:val="00523976"/>
    <w:rsid w:val="00525DD7"/>
    <w:rsid w:val="0052722E"/>
    <w:rsid w:val="00533760"/>
    <w:rsid w:val="00545422"/>
    <w:rsid w:val="00547F82"/>
    <w:rsid w:val="00551017"/>
    <w:rsid w:val="0056268A"/>
    <w:rsid w:val="00563F51"/>
    <w:rsid w:val="005711D5"/>
    <w:rsid w:val="0057257F"/>
    <w:rsid w:val="00580B45"/>
    <w:rsid w:val="00581A96"/>
    <w:rsid w:val="00593A4C"/>
    <w:rsid w:val="005965E9"/>
    <w:rsid w:val="005A0714"/>
    <w:rsid w:val="005A7FDD"/>
    <w:rsid w:val="005B613F"/>
    <w:rsid w:val="005C5C6C"/>
    <w:rsid w:val="005D17FA"/>
    <w:rsid w:val="005F384A"/>
    <w:rsid w:val="0060250A"/>
    <w:rsid w:val="00610749"/>
    <w:rsid w:val="006107C9"/>
    <w:rsid w:val="00627C8C"/>
    <w:rsid w:val="00631B03"/>
    <w:rsid w:val="0063206F"/>
    <w:rsid w:val="0063505E"/>
    <w:rsid w:val="00636A20"/>
    <w:rsid w:val="00646E91"/>
    <w:rsid w:val="006477DF"/>
    <w:rsid w:val="0065555F"/>
    <w:rsid w:val="00657024"/>
    <w:rsid w:val="00657B86"/>
    <w:rsid w:val="00664561"/>
    <w:rsid w:val="006739AC"/>
    <w:rsid w:val="00674E0A"/>
    <w:rsid w:val="00687051"/>
    <w:rsid w:val="00694D68"/>
    <w:rsid w:val="006A26C0"/>
    <w:rsid w:val="006B179A"/>
    <w:rsid w:val="006B5B75"/>
    <w:rsid w:val="006C2765"/>
    <w:rsid w:val="006C6B37"/>
    <w:rsid w:val="006E1DC8"/>
    <w:rsid w:val="006E3618"/>
    <w:rsid w:val="0070190A"/>
    <w:rsid w:val="00702511"/>
    <w:rsid w:val="007052C4"/>
    <w:rsid w:val="007067F2"/>
    <w:rsid w:val="00707D70"/>
    <w:rsid w:val="00721CF5"/>
    <w:rsid w:val="0072345A"/>
    <w:rsid w:val="007258C3"/>
    <w:rsid w:val="00731339"/>
    <w:rsid w:val="00732996"/>
    <w:rsid w:val="007339A7"/>
    <w:rsid w:val="007415FA"/>
    <w:rsid w:val="00744115"/>
    <w:rsid w:val="00745C5F"/>
    <w:rsid w:val="00746139"/>
    <w:rsid w:val="007475C0"/>
    <w:rsid w:val="007524BF"/>
    <w:rsid w:val="00754EE3"/>
    <w:rsid w:val="0075698D"/>
    <w:rsid w:val="00756C39"/>
    <w:rsid w:val="00757D73"/>
    <w:rsid w:val="00760A02"/>
    <w:rsid w:val="00761E56"/>
    <w:rsid w:val="00762BE6"/>
    <w:rsid w:val="0076396A"/>
    <w:rsid w:val="007722FC"/>
    <w:rsid w:val="00773AA4"/>
    <w:rsid w:val="007741E2"/>
    <w:rsid w:val="0078114E"/>
    <w:rsid w:val="00781EED"/>
    <w:rsid w:val="00784C82"/>
    <w:rsid w:val="007A04F5"/>
    <w:rsid w:val="007B5465"/>
    <w:rsid w:val="007C1ED1"/>
    <w:rsid w:val="007C7C42"/>
    <w:rsid w:val="007D7C00"/>
    <w:rsid w:val="007E6346"/>
    <w:rsid w:val="007F644B"/>
    <w:rsid w:val="007F647A"/>
    <w:rsid w:val="008044A5"/>
    <w:rsid w:val="008058BA"/>
    <w:rsid w:val="00810EF4"/>
    <w:rsid w:val="008179B2"/>
    <w:rsid w:val="00817BC0"/>
    <w:rsid w:val="008243E5"/>
    <w:rsid w:val="008253D2"/>
    <w:rsid w:val="00832E7B"/>
    <w:rsid w:val="00834D26"/>
    <w:rsid w:val="008363E0"/>
    <w:rsid w:val="00840176"/>
    <w:rsid w:val="00855B3A"/>
    <w:rsid w:val="00861E36"/>
    <w:rsid w:val="008745FD"/>
    <w:rsid w:val="00874C58"/>
    <w:rsid w:val="00876BF6"/>
    <w:rsid w:val="00880777"/>
    <w:rsid w:val="0088711C"/>
    <w:rsid w:val="008979B4"/>
    <w:rsid w:val="008A2DB1"/>
    <w:rsid w:val="008A7087"/>
    <w:rsid w:val="008B1079"/>
    <w:rsid w:val="008C70C3"/>
    <w:rsid w:val="008D2A1A"/>
    <w:rsid w:val="008D470C"/>
    <w:rsid w:val="008E56E2"/>
    <w:rsid w:val="008E6A9A"/>
    <w:rsid w:val="008F0A64"/>
    <w:rsid w:val="008F74D8"/>
    <w:rsid w:val="00913864"/>
    <w:rsid w:val="00925BF1"/>
    <w:rsid w:val="00930BE9"/>
    <w:rsid w:val="00935185"/>
    <w:rsid w:val="00936CB9"/>
    <w:rsid w:val="009400DC"/>
    <w:rsid w:val="00953484"/>
    <w:rsid w:val="00967A02"/>
    <w:rsid w:val="0097742E"/>
    <w:rsid w:val="00984ED8"/>
    <w:rsid w:val="009872F1"/>
    <w:rsid w:val="00987AEA"/>
    <w:rsid w:val="0099128C"/>
    <w:rsid w:val="0099185F"/>
    <w:rsid w:val="009937CD"/>
    <w:rsid w:val="00994F4A"/>
    <w:rsid w:val="009A22FC"/>
    <w:rsid w:val="009A332C"/>
    <w:rsid w:val="009A4A80"/>
    <w:rsid w:val="009B2894"/>
    <w:rsid w:val="009B383C"/>
    <w:rsid w:val="009B6B39"/>
    <w:rsid w:val="009C0AE8"/>
    <w:rsid w:val="009C2C02"/>
    <w:rsid w:val="009D3594"/>
    <w:rsid w:val="009D67A9"/>
    <w:rsid w:val="009F38C8"/>
    <w:rsid w:val="009F41D0"/>
    <w:rsid w:val="009F439A"/>
    <w:rsid w:val="009F57B1"/>
    <w:rsid w:val="00A016A1"/>
    <w:rsid w:val="00A055C3"/>
    <w:rsid w:val="00A06928"/>
    <w:rsid w:val="00A1716B"/>
    <w:rsid w:val="00A17EE4"/>
    <w:rsid w:val="00A232B3"/>
    <w:rsid w:val="00A301FB"/>
    <w:rsid w:val="00A3185F"/>
    <w:rsid w:val="00A35ECE"/>
    <w:rsid w:val="00A425DD"/>
    <w:rsid w:val="00A61B9B"/>
    <w:rsid w:val="00A63E34"/>
    <w:rsid w:val="00A67C50"/>
    <w:rsid w:val="00A77BB3"/>
    <w:rsid w:val="00A92AF5"/>
    <w:rsid w:val="00A96496"/>
    <w:rsid w:val="00AB3EF3"/>
    <w:rsid w:val="00AC2013"/>
    <w:rsid w:val="00AC5262"/>
    <w:rsid w:val="00AC6A07"/>
    <w:rsid w:val="00AD0621"/>
    <w:rsid w:val="00AD25F4"/>
    <w:rsid w:val="00AD4572"/>
    <w:rsid w:val="00AD6040"/>
    <w:rsid w:val="00AF33DB"/>
    <w:rsid w:val="00AF4C99"/>
    <w:rsid w:val="00AF668D"/>
    <w:rsid w:val="00AF773F"/>
    <w:rsid w:val="00B109DB"/>
    <w:rsid w:val="00B11413"/>
    <w:rsid w:val="00B119C3"/>
    <w:rsid w:val="00B11F86"/>
    <w:rsid w:val="00B364AE"/>
    <w:rsid w:val="00B37700"/>
    <w:rsid w:val="00B44EED"/>
    <w:rsid w:val="00B47052"/>
    <w:rsid w:val="00B47C7C"/>
    <w:rsid w:val="00B51830"/>
    <w:rsid w:val="00B55D63"/>
    <w:rsid w:val="00B66A0B"/>
    <w:rsid w:val="00B674F4"/>
    <w:rsid w:val="00B75500"/>
    <w:rsid w:val="00BA07D1"/>
    <w:rsid w:val="00BA1BC4"/>
    <w:rsid w:val="00BA5936"/>
    <w:rsid w:val="00BB379B"/>
    <w:rsid w:val="00BC1240"/>
    <w:rsid w:val="00BD03F3"/>
    <w:rsid w:val="00BD0CCF"/>
    <w:rsid w:val="00BD3771"/>
    <w:rsid w:val="00BF0722"/>
    <w:rsid w:val="00BF28C9"/>
    <w:rsid w:val="00BF2CDD"/>
    <w:rsid w:val="00BF333C"/>
    <w:rsid w:val="00C0770F"/>
    <w:rsid w:val="00C12D1C"/>
    <w:rsid w:val="00C13FB4"/>
    <w:rsid w:val="00C14B4D"/>
    <w:rsid w:val="00C23F1E"/>
    <w:rsid w:val="00C25B85"/>
    <w:rsid w:val="00C35804"/>
    <w:rsid w:val="00C44218"/>
    <w:rsid w:val="00C46521"/>
    <w:rsid w:val="00C66B89"/>
    <w:rsid w:val="00C66CC8"/>
    <w:rsid w:val="00C67CBD"/>
    <w:rsid w:val="00C82A95"/>
    <w:rsid w:val="00C870E6"/>
    <w:rsid w:val="00C92BEB"/>
    <w:rsid w:val="00C939B1"/>
    <w:rsid w:val="00C966F1"/>
    <w:rsid w:val="00CA09FD"/>
    <w:rsid w:val="00CA34EC"/>
    <w:rsid w:val="00CA629F"/>
    <w:rsid w:val="00CA63A6"/>
    <w:rsid w:val="00CC63F3"/>
    <w:rsid w:val="00CD397A"/>
    <w:rsid w:val="00CD4F63"/>
    <w:rsid w:val="00CD651F"/>
    <w:rsid w:val="00CD7068"/>
    <w:rsid w:val="00CE3475"/>
    <w:rsid w:val="00CE37E2"/>
    <w:rsid w:val="00CE7774"/>
    <w:rsid w:val="00CF3315"/>
    <w:rsid w:val="00D03C01"/>
    <w:rsid w:val="00D0467E"/>
    <w:rsid w:val="00D141AF"/>
    <w:rsid w:val="00D224DA"/>
    <w:rsid w:val="00D305EB"/>
    <w:rsid w:val="00D3396A"/>
    <w:rsid w:val="00D35986"/>
    <w:rsid w:val="00D374D5"/>
    <w:rsid w:val="00D4037C"/>
    <w:rsid w:val="00D420A3"/>
    <w:rsid w:val="00D44432"/>
    <w:rsid w:val="00D50A7D"/>
    <w:rsid w:val="00D52454"/>
    <w:rsid w:val="00D55C05"/>
    <w:rsid w:val="00D67086"/>
    <w:rsid w:val="00D81EFF"/>
    <w:rsid w:val="00D867EA"/>
    <w:rsid w:val="00D8699F"/>
    <w:rsid w:val="00D92436"/>
    <w:rsid w:val="00D93672"/>
    <w:rsid w:val="00D952B7"/>
    <w:rsid w:val="00DB62E2"/>
    <w:rsid w:val="00DC2252"/>
    <w:rsid w:val="00DC3BE7"/>
    <w:rsid w:val="00DE2D81"/>
    <w:rsid w:val="00DE79AA"/>
    <w:rsid w:val="00DE7A7A"/>
    <w:rsid w:val="00DF6F81"/>
    <w:rsid w:val="00E03982"/>
    <w:rsid w:val="00E11EA0"/>
    <w:rsid w:val="00E176E9"/>
    <w:rsid w:val="00E2360E"/>
    <w:rsid w:val="00E37F22"/>
    <w:rsid w:val="00E63568"/>
    <w:rsid w:val="00E6465F"/>
    <w:rsid w:val="00E67775"/>
    <w:rsid w:val="00E73EBB"/>
    <w:rsid w:val="00E746E4"/>
    <w:rsid w:val="00E74943"/>
    <w:rsid w:val="00E80715"/>
    <w:rsid w:val="00E809B6"/>
    <w:rsid w:val="00E80E9B"/>
    <w:rsid w:val="00E83FFF"/>
    <w:rsid w:val="00EA043C"/>
    <w:rsid w:val="00EB1143"/>
    <w:rsid w:val="00EB7394"/>
    <w:rsid w:val="00EC0BC6"/>
    <w:rsid w:val="00EC3195"/>
    <w:rsid w:val="00EC5A1D"/>
    <w:rsid w:val="00EE7A85"/>
    <w:rsid w:val="00EF4036"/>
    <w:rsid w:val="00F03ABB"/>
    <w:rsid w:val="00F1475F"/>
    <w:rsid w:val="00F14F25"/>
    <w:rsid w:val="00F16B1F"/>
    <w:rsid w:val="00F22BC5"/>
    <w:rsid w:val="00F23626"/>
    <w:rsid w:val="00F25896"/>
    <w:rsid w:val="00F26331"/>
    <w:rsid w:val="00F365C3"/>
    <w:rsid w:val="00F466ED"/>
    <w:rsid w:val="00F5143E"/>
    <w:rsid w:val="00F63C7F"/>
    <w:rsid w:val="00F66B6A"/>
    <w:rsid w:val="00F73A74"/>
    <w:rsid w:val="00F8587D"/>
    <w:rsid w:val="00F954A4"/>
    <w:rsid w:val="00FA2CCF"/>
    <w:rsid w:val="00FB23B2"/>
    <w:rsid w:val="00FC0D4C"/>
    <w:rsid w:val="00FC48F4"/>
    <w:rsid w:val="00FD4CFD"/>
    <w:rsid w:val="00FE091C"/>
    <w:rsid w:val="00FE7CF8"/>
    <w:rsid w:val="00FF2A2E"/>
    <w:rsid w:val="00FF322C"/>
    <w:rsid w:val="00FF55C6"/>
    <w:rsid w:val="0475077D"/>
    <w:rsid w:val="06B2D20D"/>
    <w:rsid w:val="1125A3C8"/>
    <w:rsid w:val="142C6C11"/>
    <w:rsid w:val="17B2F316"/>
    <w:rsid w:val="1A2478A0"/>
    <w:rsid w:val="1AE629AB"/>
    <w:rsid w:val="1CC505F0"/>
    <w:rsid w:val="200EFEB0"/>
    <w:rsid w:val="2238A188"/>
    <w:rsid w:val="23CB5AE6"/>
    <w:rsid w:val="261DE3D6"/>
    <w:rsid w:val="2748A6EB"/>
    <w:rsid w:val="289F37EC"/>
    <w:rsid w:val="29359EA0"/>
    <w:rsid w:val="2DDB26FB"/>
    <w:rsid w:val="3CEEFEA9"/>
    <w:rsid w:val="3D77261F"/>
    <w:rsid w:val="42980232"/>
    <w:rsid w:val="450BB806"/>
    <w:rsid w:val="4B2C2937"/>
    <w:rsid w:val="4E2ADA1B"/>
    <w:rsid w:val="5132BEC3"/>
    <w:rsid w:val="58B3B584"/>
    <w:rsid w:val="5B466787"/>
    <w:rsid w:val="6000B04D"/>
    <w:rsid w:val="6037E674"/>
    <w:rsid w:val="64D42170"/>
    <w:rsid w:val="69EC19A0"/>
    <w:rsid w:val="7052B004"/>
    <w:rsid w:val="7262706E"/>
    <w:rsid w:val="7CE41C48"/>
    <w:rsid w:val="7DB3F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33038"/>
  <w15:docId w15:val="{6F7928F5-353B-4FE5-B57D-2AF08A3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4E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01"/>
    <w:pPr>
      <w:spacing w:after="0" w:line="240" w:lineRule="auto"/>
    </w:pPr>
    <w:tblPr>
      <w:tblBorders>
        <w:top w:val="single" w:sz="4" w:space="0" w:color="404040" w:themeColor="accent1"/>
        <w:left w:val="single" w:sz="4" w:space="0" w:color="404040" w:themeColor="accent1"/>
        <w:bottom w:val="single" w:sz="4" w:space="0" w:color="404040" w:themeColor="accent1"/>
        <w:right w:val="single" w:sz="4" w:space="0" w:color="404040" w:themeColor="accent1"/>
        <w:insideH w:val="single" w:sz="4" w:space="0" w:color="404040" w:themeColor="accent1"/>
        <w:insideV w:val="single" w:sz="4" w:space="0" w:color="404040" w:themeColor="accent1"/>
      </w:tblBorders>
    </w:tblPr>
    <w:tblStylePr w:type="firstRow">
      <w:rPr>
        <w:rFonts w:asciiTheme="minorHAnsi" w:hAnsiTheme="minorHAnsi"/>
        <w:b/>
        <w:color w:val="00788A" w:themeColor="text1"/>
        <w:sz w:val="24"/>
      </w:rPr>
      <w:tblPr/>
      <w:tcPr>
        <w:shd w:val="clear" w:color="auto" w:fill="D8D8D8" w:themeFill="accent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5185"/>
    <w:pPr>
      <w:tabs>
        <w:tab w:val="center" w:pos="4419"/>
        <w:tab w:val="right" w:pos="8838"/>
      </w:tabs>
    </w:pPr>
    <w:rPr>
      <w:rFonts w:ascii="Cambria" w:eastAsia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185"/>
  </w:style>
  <w:style w:type="paragraph" w:styleId="Piedepgina">
    <w:name w:val="footer"/>
    <w:basedOn w:val="Normal"/>
    <w:link w:val="PiedepginaCar"/>
    <w:uiPriority w:val="99"/>
    <w:unhideWhenUsed/>
    <w:rsid w:val="00935185"/>
    <w:pPr>
      <w:tabs>
        <w:tab w:val="center" w:pos="4419"/>
        <w:tab w:val="right" w:pos="8838"/>
      </w:tabs>
    </w:pPr>
    <w:rPr>
      <w:rFonts w:ascii="Cambria" w:eastAsia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185"/>
  </w:style>
  <w:style w:type="paragraph" w:styleId="Textodeglobo">
    <w:name w:val="Balloon Text"/>
    <w:basedOn w:val="Normal"/>
    <w:link w:val="TextodegloboCar"/>
    <w:uiPriority w:val="99"/>
    <w:semiHidden/>
    <w:unhideWhenUsed/>
    <w:rsid w:val="00935185"/>
    <w:rPr>
      <w:rFonts w:ascii="Tahoma" w:eastAsia="Cambri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14E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8114E"/>
  </w:style>
  <w:style w:type="paragraph" w:styleId="Prrafodelista">
    <w:name w:val="List Paragraph"/>
    <w:basedOn w:val="Normal"/>
    <w:uiPriority w:val="34"/>
    <w:qFormat/>
    <w:rsid w:val="0013024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4C58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hAnsi="Times New Roman" w:cs="Times New Roman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651F"/>
    <w:pPr>
      <w:spacing w:before="100" w:beforeAutospacing="1" w:after="100" w:afterAutospacing="1"/>
    </w:pPr>
    <w:rPr>
      <w:rFonts w:eastAsia="Times New Roman"/>
      <w:lang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7494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A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AE9"/>
    <w:rPr>
      <w:rFonts w:ascii="Times New Roman" w:hAnsi="Times New Roman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Sanchez@dat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_DattisAzul">
  <a:themeElements>
    <a:clrScheme name="ColoresDattis">
      <a:dk1>
        <a:srgbClr val="00788A"/>
      </a:dk1>
      <a:lt1>
        <a:srgbClr val="FFFFFF"/>
      </a:lt1>
      <a:dk2>
        <a:srgbClr val="00788A"/>
      </a:dk2>
      <a:lt2>
        <a:srgbClr val="FFFFFF"/>
      </a:lt2>
      <a:accent1>
        <a:srgbClr val="404040"/>
      </a:accent1>
      <a:accent2>
        <a:srgbClr val="A5A5A5"/>
      </a:accent2>
      <a:accent3>
        <a:srgbClr val="D8D8D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Sánchez</dc:creator>
  <cp:lastModifiedBy>Juan Camilo Sánchez</cp:lastModifiedBy>
  <cp:revision>2</cp:revision>
  <cp:lastPrinted>2012-12-03T16:00:00Z</cp:lastPrinted>
  <dcterms:created xsi:type="dcterms:W3CDTF">2021-06-15T12:35:00Z</dcterms:created>
  <dcterms:modified xsi:type="dcterms:W3CDTF">2021-06-15T12:35:00Z</dcterms:modified>
</cp:coreProperties>
</file>