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jc w:val="center"/>
      </w:pPr>
    </w:p>
    <w:p>
      <w:pPr>
        <w:pStyle w:val="Cue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EL PACTO POR LA EQUIDAD EST</w:t>
      </w:r>
      <w:r>
        <w:rPr>
          <w:b w:val="1"/>
          <w:bCs w:val="1"/>
          <w:rtl w:val="0"/>
          <w:lang w:val="en-US"/>
        </w:rPr>
        <w:t xml:space="preserve">Á </w:t>
      </w:r>
      <w:r>
        <w:rPr>
          <w:b w:val="1"/>
          <w:bCs w:val="1"/>
          <w:rtl w:val="0"/>
          <w:lang w:val="en-US"/>
        </w:rPr>
        <w:t>EN MARCHA</w:t>
      </w:r>
    </w:p>
    <w:p>
      <w:pPr>
        <w:pStyle w:val="Cuerpo"/>
        <w:jc w:val="center"/>
        <w:rPr>
          <w:b w:val="1"/>
          <w:bCs w:val="1"/>
        </w:rPr>
      </w:pPr>
    </w:p>
    <w:p>
      <w:pPr>
        <w:pStyle w:val="Cuerpo"/>
        <w:numPr>
          <w:ilvl w:val="0"/>
          <w:numId w:val="2"/>
        </w:numPr>
        <w:jc w:val="both"/>
        <w:rPr>
          <w:b w:val="1"/>
          <w:bCs w:val="1"/>
          <w:sz w:val="28"/>
          <w:szCs w:val="28"/>
          <w:lang w:val="es-ES_tradnl"/>
        </w:rPr>
      </w:pPr>
      <w:r>
        <w:rPr>
          <w:rStyle w:val="Ninguno"/>
          <w:b w:val="1"/>
          <w:bCs w:val="1"/>
          <w:sz w:val="28"/>
          <w:szCs w:val="28"/>
          <w:rtl w:val="0"/>
          <w:lang w:val="en-US"/>
        </w:rPr>
        <w:t>La Paz es un objetivo de todos los colombianos. Vamos a trabajar por ella. Nuestro gobierno va a trabajar para que el proceso de desmovilizaci</w:t>
      </w:r>
      <w:r>
        <w:rPr>
          <w:rStyle w:val="Ninguno"/>
          <w:b w:val="1"/>
          <w:bCs w:val="1"/>
          <w:sz w:val="28"/>
          <w:szCs w:val="28"/>
          <w:rtl w:val="0"/>
          <w:lang w:val="en-US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n-US"/>
        </w:rPr>
        <w:t>n, desarme y reinserci</w:t>
      </w:r>
      <w:r>
        <w:rPr>
          <w:rStyle w:val="Ninguno"/>
          <w:b w:val="1"/>
          <w:bCs w:val="1"/>
          <w:sz w:val="28"/>
          <w:szCs w:val="28"/>
          <w:rtl w:val="0"/>
          <w:lang w:val="en-US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n-US"/>
        </w:rPr>
        <w:t xml:space="preserve">n salga adelante con </w:t>
      </w:r>
      <w:r>
        <w:rPr>
          <w:rStyle w:val="Ninguno"/>
          <w:b w:val="1"/>
          <w:bCs w:val="1"/>
          <w:sz w:val="28"/>
          <w:szCs w:val="28"/>
          <w:rtl w:val="0"/>
          <w:lang w:val="en-US"/>
        </w:rPr>
        <w:t>é</w:t>
      </w:r>
      <w:r>
        <w:rPr>
          <w:rStyle w:val="Ninguno"/>
          <w:b w:val="1"/>
          <w:bCs w:val="1"/>
          <w:sz w:val="28"/>
          <w:szCs w:val="28"/>
          <w:rtl w:val="0"/>
          <w:lang w:val="en-US"/>
        </w:rPr>
        <w:t>xito.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 B</w:t>
      </w:r>
      <w:r>
        <w:rPr>
          <w:b w:val="1"/>
          <w:bCs w:val="1"/>
          <w:sz w:val="28"/>
          <w:szCs w:val="28"/>
          <w:rtl w:val="0"/>
          <w:lang w:val="es-ES_tradnl"/>
        </w:rPr>
        <w:t>rindaremos a quienes han apostado por una genuina reincorporaci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a la legalidad, sujetos a los principios de verdad, justicia, reparaci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y no repetici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n, las debidas oportunidades de progreso y de protecci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n.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Nuestro prop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sito es cumplirle a quienes han tomado el camino genuino de dejar la violencia.</w:t>
      </w:r>
    </w:p>
    <w:p>
      <w:pPr>
        <w:pStyle w:val="Cuerpo"/>
        <w:jc w:val="both"/>
        <w:rPr>
          <w:b w:val="1"/>
          <w:bCs w:val="1"/>
          <w:sz w:val="28"/>
          <w:szCs w:val="28"/>
          <w:lang w:val="es-ES_tradnl"/>
        </w:rPr>
      </w:pPr>
    </w:p>
    <w:p>
      <w:pPr>
        <w:pStyle w:val="Cuerpo"/>
        <w:numPr>
          <w:ilvl w:val="0"/>
          <w:numId w:val="2"/>
        </w:numPr>
        <w:jc w:val="both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El Narcotr</w:t>
      </w:r>
      <w:r>
        <w:rPr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fico es una amenaza global. </w:t>
      </w:r>
      <w:r>
        <w:rPr>
          <w:b w:val="1"/>
          <w:bCs w:val="1"/>
          <w:sz w:val="28"/>
          <w:szCs w:val="28"/>
          <w:rtl w:val="0"/>
          <w:lang w:val="es-ES_tradnl"/>
        </w:rPr>
        <w:t>Luchar contra este fen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meno y al mismo tiempo promover una sociedad que rechace las drogas por sus efectos devastadores en la salud y la sociedad, es nuestro deber moral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. </w:t>
      </w:r>
      <w:r>
        <w:rPr>
          <w:b w:val="1"/>
          <w:bCs w:val="1"/>
          <w:sz w:val="28"/>
          <w:szCs w:val="28"/>
          <w:rtl w:val="0"/>
          <w:lang w:val="es-ES_tradnl"/>
        </w:rPr>
        <w:t>Ya estamos tomando medidas. Hace dos d</w:t>
      </w:r>
      <w:r>
        <w:rPr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b w:val="1"/>
          <w:bCs w:val="1"/>
          <w:sz w:val="28"/>
          <w:szCs w:val="28"/>
          <w:rtl w:val="0"/>
          <w:lang w:val="es-ES_tradnl"/>
        </w:rPr>
        <w:t>as apoyamos el llamado global a la Acci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contra el Problema de las Drogas, reconociendo que el trabajo es de todos y requiere que todos los pa</w:t>
      </w:r>
      <w:r>
        <w:rPr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b w:val="1"/>
          <w:bCs w:val="1"/>
          <w:sz w:val="28"/>
          <w:szCs w:val="28"/>
          <w:rtl w:val="0"/>
          <w:lang w:val="es-ES_tradnl"/>
        </w:rPr>
        <w:t>ses contribuyan, incluyendo aquellos donde el consumo crece o los que son fabricantes de precursores qu</w:t>
      </w:r>
      <w:r>
        <w:rPr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b w:val="1"/>
          <w:bCs w:val="1"/>
          <w:sz w:val="28"/>
          <w:szCs w:val="28"/>
          <w:rtl w:val="0"/>
          <w:lang w:val="es-ES_tradnl"/>
        </w:rPr>
        <w:t>micos.</w:t>
      </w:r>
    </w:p>
    <w:p>
      <w:pPr>
        <w:pStyle w:val="Cuerpo"/>
        <w:jc w:val="both"/>
        <w:rPr>
          <w:b w:val="1"/>
          <w:bCs w:val="1"/>
          <w:sz w:val="28"/>
          <w:szCs w:val="28"/>
          <w:lang w:val="es-ES_tradnl"/>
        </w:rPr>
      </w:pPr>
    </w:p>
    <w:p>
      <w:pPr>
        <w:pStyle w:val="Cuerpo"/>
        <w:numPr>
          <w:ilvl w:val="0"/>
          <w:numId w:val="2"/>
        </w:numPr>
        <w:jc w:val="both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La corrupci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es una amenaza a la democracia, a los valores sociales, a las instituciones y debe ser enfrentada con determinaci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n.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Desde el primer d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 de nuestro gobierno presentamos medidas ante el Congreso, y luego en respuesta al clamor popular, hemos puesto en marcha con todos los partidos una ambiciosa agenda. Le demostramos a Colombia y al mundo que somos capaces de unirnos en prop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sitos nacionales.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Invito a la comunidad internacional a fortalecer los instrumentos y mecanismos de sanci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frente a la corrupci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n trasnacional.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 </w:t>
      </w:r>
    </w:p>
    <w:p>
      <w:pPr>
        <w:pStyle w:val="Cuerpo"/>
        <w:jc w:val="both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uerpo"/>
        <w:numPr>
          <w:ilvl w:val="0"/>
          <w:numId w:val="2"/>
        </w:numPr>
        <w:jc w:val="both"/>
        <w:rPr>
          <w:b w:val="1"/>
          <w:bCs w:val="1"/>
          <w:sz w:val="28"/>
          <w:szCs w:val="28"/>
          <w:lang w:val="es-ES_tradnl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Estamos viviendo la crisis migratoria y humanitaria m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s indignante de la historia reciente de la regi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n, por cuenta de una dictadura que aniquil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ó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las libertades.  </w:t>
      </w:r>
      <w:r>
        <w:rPr>
          <w:rStyle w:val="Ninguno"/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val="single"/>
          <w:rtl w:val="0"/>
          <w:lang w:val="es-ES_tradnl"/>
        </w:rPr>
        <w:t>La libre determinaci</w:t>
      </w:r>
      <w:r>
        <w:rPr>
          <w:rStyle w:val="Ninguno"/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val="single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val="single"/>
          <w:rtl w:val="0"/>
          <w:lang w:val="es-ES_tradnl"/>
        </w:rPr>
        <w:t>n de los pueblos no puede ser manipulada para convertirse en la libre determinaci</w:t>
      </w:r>
      <w:r>
        <w:rPr>
          <w:rStyle w:val="Ninguno"/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val="single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val="single"/>
          <w:rtl w:val="0"/>
          <w:lang w:val="es-ES_tradnl"/>
        </w:rPr>
        <w:t>n de los opresores.</w:t>
      </w:r>
      <w:r>
        <w:rPr>
          <w:rStyle w:val="Ninguno"/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val="single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El mundo debe actuar y unirse para que este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xodo tr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gico llegue a su fin y un pueblo pueda ver florecer la esperanza. </w:t>
      </w:r>
      <w:r>
        <w:rPr>
          <w:b w:val="1"/>
          <w:bCs w:val="1"/>
          <w:sz w:val="28"/>
          <w:szCs w:val="28"/>
          <w:rtl w:val="0"/>
          <w:lang w:val="es-ES_tradnl"/>
        </w:rPr>
        <w:t>Celebro que las Naciones Unidas escucharan la solicitud de Colombia y que el Secretario General haya designado a Eduardo Stein como Representante Especial Conjunto para los Refugiados y Migrantes de Venezuela, y as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í </w:t>
      </w:r>
      <w:r>
        <w:rPr>
          <w:b w:val="1"/>
          <w:bCs w:val="1"/>
          <w:sz w:val="28"/>
          <w:szCs w:val="28"/>
          <w:rtl w:val="0"/>
          <w:lang w:val="es-ES_tradnl"/>
        </w:rPr>
        <w:t>elevar esta discusi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n. 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Agradezco a los pa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ses que nos acompa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ñ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aron ayer a la Reuni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de Alto Nivel, convocada por Colombia, donde qued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ó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claro el compromiso regional para abordar esta crisis humanitaria.</w:t>
      </w:r>
    </w:p>
    <w:p>
      <w:pPr>
        <w:pStyle w:val="Cuerpo"/>
        <w:jc w:val="both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uerpo"/>
        <w:numPr>
          <w:ilvl w:val="0"/>
          <w:numId w:val="2"/>
        </w:numPr>
        <w:jc w:val="both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Hoy m</w:t>
      </w:r>
      <w:r>
        <w:rPr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b w:val="1"/>
          <w:bCs w:val="1"/>
          <w:sz w:val="28"/>
          <w:szCs w:val="28"/>
          <w:rtl w:val="0"/>
          <w:lang w:val="es-ES_tradnl"/>
        </w:rPr>
        <w:t>s que nunca debemos estar motivados con lograr la justicia social, rechazar los odios, las polarizaciones, las revanchas y concentrarnos en lograr un PACTO POR COLOMBIA: UN PACTO POR LA EQUIDAD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. </w:t>
      </w:r>
      <w:r>
        <w:rPr>
          <w:b w:val="1"/>
          <w:bCs w:val="1"/>
          <w:sz w:val="28"/>
          <w:szCs w:val="28"/>
          <w:rtl w:val="0"/>
          <w:lang w:val="es-ES_tradnl"/>
        </w:rPr>
        <w:t>La Colombia de LEGALIDAD, EMPRENDIMIENTO Y EQUIDAD, que queremos construir ya est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á </w:t>
      </w:r>
      <w:r>
        <w:rPr>
          <w:b w:val="1"/>
          <w:bCs w:val="1"/>
          <w:sz w:val="28"/>
          <w:szCs w:val="28"/>
          <w:rtl w:val="0"/>
          <w:lang w:val="es-ES_tradnl"/>
        </w:rPr>
        <w:t>en marcha y no dejaremos que nada nos arrebate la esperanza de ser un pa</w:t>
      </w:r>
      <w:r>
        <w:rPr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b w:val="1"/>
          <w:bCs w:val="1"/>
          <w:sz w:val="28"/>
          <w:szCs w:val="28"/>
          <w:rtl w:val="0"/>
          <w:lang w:val="es-ES_tradnl"/>
        </w:rPr>
        <w:t>s que piensa en grande y sue</w:t>
      </w:r>
      <w:r>
        <w:rPr>
          <w:b w:val="1"/>
          <w:bCs w:val="1"/>
          <w:sz w:val="28"/>
          <w:szCs w:val="28"/>
          <w:rtl w:val="0"/>
          <w:lang w:val="es-ES_tradnl"/>
        </w:rPr>
        <w:t>ñ</w:t>
      </w:r>
      <w:r>
        <w:rPr>
          <w:b w:val="1"/>
          <w:bCs w:val="1"/>
          <w:sz w:val="28"/>
          <w:szCs w:val="28"/>
          <w:rtl w:val="0"/>
          <w:lang w:val="es-ES_tradnl"/>
        </w:rPr>
        <w:t>a con un mejor ma</w:t>
      </w:r>
      <w:r>
        <w:rPr>
          <w:b w:val="1"/>
          <w:bCs w:val="1"/>
          <w:sz w:val="28"/>
          <w:szCs w:val="28"/>
          <w:rtl w:val="0"/>
          <w:lang w:val="es-ES_tradnl"/>
        </w:rPr>
        <w:t>ñ</w:t>
      </w:r>
      <w:r>
        <w:rPr>
          <w:b w:val="1"/>
          <w:bCs w:val="1"/>
          <w:sz w:val="28"/>
          <w:szCs w:val="28"/>
          <w:rtl w:val="0"/>
          <w:lang w:val="es-ES_tradnl"/>
        </w:rPr>
        <w:t>ana.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</w:t>
      </w:r>
    </w:p>
    <w:p>
      <w:pPr>
        <w:pStyle w:val="Cuerpo"/>
        <w:jc w:val="both"/>
        <w:rPr>
          <w:b w:val="1"/>
          <w:bCs w:val="1"/>
          <w:sz w:val="28"/>
          <w:szCs w:val="28"/>
          <w:lang w:val="es-ES_tradnl"/>
        </w:rPr>
      </w:pPr>
    </w:p>
    <w:p>
      <w:pPr>
        <w:pStyle w:val="Cuerpo"/>
        <w:jc w:val="both"/>
        <w:rPr>
          <w:b w:val="1"/>
          <w:bCs w:val="1"/>
          <w:sz w:val="28"/>
          <w:szCs w:val="28"/>
          <w:lang w:val="es-ES_tradnl"/>
        </w:rPr>
      </w:pPr>
    </w:p>
    <w:p>
      <w:pPr>
        <w:pStyle w:val="Cuerpo"/>
        <w:jc w:val="both"/>
        <w:rPr>
          <w:b w:val="1"/>
          <w:bCs w:val="1"/>
          <w:sz w:val="28"/>
          <w:szCs w:val="28"/>
          <w:lang w:val="es-ES_tradnl"/>
        </w:rPr>
      </w:pPr>
    </w:p>
    <w:p>
      <w:pPr>
        <w:pStyle w:val="Cuerpo"/>
        <w:jc w:val="both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uerp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n-US"/>
        </w:rPr>
        <w:t>EL PACTO POR LA EQUIDAD EST</w:t>
      </w:r>
      <w:r>
        <w:rPr>
          <w:rStyle w:val="Ninguno"/>
          <w:b w:val="1"/>
          <w:bCs w:val="1"/>
          <w:sz w:val="28"/>
          <w:szCs w:val="28"/>
          <w:rtl w:val="0"/>
          <w:lang w:val="en-US"/>
        </w:rPr>
        <w:t xml:space="preserve">Á </w:t>
      </w:r>
      <w:r>
        <w:rPr>
          <w:rStyle w:val="Ninguno"/>
          <w:b w:val="1"/>
          <w:bCs w:val="1"/>
          <w:sz w:val="28"/>
          <w:szCs w:val="28"/>
          <w:rtl w:val="0"/>
          <w:lang w:val="en-US"/>
        </w:rPr>
        <w:t>EN MARCHA</w:t>
      </w:r>
    </w:p>
    <w:p>
      <w:pPr>
        <w:pStyle w:val="Cuerpo"/>
        <w:jc w:val="both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uerpo"/>
        <w:jc w:val="center"/>
        <w:rPr>
          <w:rStyle w:val="Ninguno"/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Palabras del Presidente de la Rep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blica, Iv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n Duque M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rquez, ante la Asamblea General de las Naciones Unidas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 xml:space="preserve">  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en el 73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 xml:space="preserve">° 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periodo de sesiones ordinarias (</w:t>
      </w:r>
      <w:r>
        <w:rPr>
          <w:rStyle w:val="Ninguno"/>
          <w:rFonts w:ascii="Cambria" w:cs="Cambria" w:hAnsi="Cambria" w:eastAsia="Cambria"/>
          <w:b w:val="1"/>
          <w:bCs w:val="1"/>
          <w:rtl w:val="0"/>
          <w:lang w:val="es-ES_tradnl"/>
        </w:rPr>
        <w:t>v4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)</w:t>
      </w:r>
    </w:p>
    <w:p>
      <w:pPr>
        <w:pStyle w:val="Cuerpo"/>
        <w:jc w:val="both"/>
        <w:rPr>
          <w:b w:val="1"/>
          <w:bCs w:val="1"/>
          <w:sz w:val="28"/>
          <w:szCs w:val="28"/>
          <w:lang w:val="es-ES_tradnl"/>
        </w:rPr>
      </w:pPr>
    </w:p>
    <w:p>
      <w:pPr>
        <w:pStyle w:val="Cuerpo"/>
        <w:jc w:val="center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Ciudad de Nueva York, septiembre 26 de 2018</w:t>
      </w:r>
    </w:p>
    <w:p>
      <w:pPr>
        <w:pStyle w:val="Cuerpo"/>
        <w:jc w:val="both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uerpo"/>
        <w:jc w:val="both"/>
        <w:rPr>
          <w:b w:val="1"/>
          <w:bCs w:val="1"/>
          <w:sz w:val="28"/>
          <w:szCs w:val="28"/>
          <w:lang w:val="es-ES_tradnl"/>
        </w:rPr>
      </w:pPr>
    </w:p>
    <w:p>
      <w:pPr>
        <w:pStyle w:val="Cuerpo"/>
        <w:jc w:val="both"/>
        <w:rPr>
          <w:rStyle w:val="Ninguno"/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tl w:val="0"/>
          <w:lang w:val="es-ES_tradnl"/>
        </w:rPr>
        <w:t>“</w:t>
      </w:r>
      <w:r>
        <w:rPr>
          <w:rStyle w:val="Ninguno"/>
          <w:sz w:val="28"/>
          <w:szCs w:val="28"/>
          <w:rtl w:val="0"/>
          <w:lang w:val="es-ES_tradnl"/>
        </w:rPr>
        <w:t>Presidenta de la Asamblea General de la Organizaci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n de las Naciones Unidas, 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Mar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a Fernanda Espinosa</w:t>
      </w:r>
    </w:p>
    <w:p>
      <w:pPr>
        <w:pStyle w:val="Cuerpo"/>
        <w:jc w:val="both"/>
        <w:rPr>
          <w:sz w:val="28"/>
          <w:szCs w:val="28"/>
          <w:lang w:val="es-ES_tradnl"/>
        </w:rPr>
      </w:pPr>
    </w:p>
    <w:p>
      <w:pPr>
        <w:pStyle w:val="Cuerpo"/>
        <w:jc w:val="both"/>
        <w:rPr>
          <w:rStyle w:val="Ninguno"/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Secretario General de la Organizaci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n de las Naciones Unidas, 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Ant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nio Guterres</w:t>
      </w:r>
    </w:p>
    <w:p>
      <w:pPr>
        <w:pStyle w:val="Cuerpo"/>
        <w:jc w:val="both"/>
        <w:rPr>
          <w:sz w:val="28"/>
          <w:szCs w:val="28"/>
          <w:lang w:val="es-ES_tradnl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Excelent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simos Se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es-ES_tradnl"/>
        </w:rPr>
        <w:t>ores, Jefes de Estado y Jefes de Misiones:</w:t>
      </w:r>
    </w:p>
    <w:p>
      <w:pPr>
        <w:pStyle w:val="Cuerpo"/>
        <w:jc w:val="both"/>
        <w:rPr>
          <w:sz w:val="28"/>
          <w:szCs w:val="28"/>
          <w:lang w:val="es-ES_tradnl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Tengo el inmenso honor de dirigirme por primera vez a esta Asamblea, cargada de historia y trascendencia, como Presidente de Colombia.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Vengo con el orgullo de haber sido elegido con la m</w:t>
      </w:r>
      <w:r>
        <w:rPr>
          <w:rStyle w:val="Ninguno"/>
          <w:sz w:val="28"/>
          <w:szCs w:val="28"/>
          <w:rtl w:val="0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>s alta votaci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nuestra historia electoral y al mismo tiempo como miembro de una nueva generaci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colombianos, motivada por unir a nuestro pa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 xml:space="preserve">s en torno a objetivos comunes.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Colombia es un pa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</w:rPr>
        <w:t>s m</w:t>
      </w:r>
      <w:r>
        <w:rPr>
          <w:rStyle w:val="Ninguno"/>
          <w:sz w:val="28"/>
          <w:szCs w:val="28"/>
          <w:rtl w:val="0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>gico, donde conviven m</w:t>
      </w:r>
      <w:r>
        <w:rPr>
          <w:rStyle w:val="Ninguno"/>
          <w:sz w:val="28"/>
          <w:szCs w:val="28"/>
          <w:rtl w:val="0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 xml:space="preserve">ltiples razas, regiones, costumbres y ecosistemas.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Es una naci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donde la cultura, el patrimonio ancestral, la naturaleza y el esp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ritu laborioso y servicial de nuestra ciudadan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 xml:space="preserve">a, define la grandeza resiliente de una sociedad que no se doblega ante ninguna adversidad.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Nuestra fuerza patri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tica, trabajadora, incansable ha hecho de Colombia un pueblo que se ha ganado el respeto del mundo, el inter</w:t>
      </w:r>
      <w:r>
        <w:rPr>
          <w:rStyle w:val="Ninguno"/>
          <w:sz w:val="28"/>
          <w:szCs w:val="28"/>
          <w:rtl w:val="0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s de la inversi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y que construye un camino de progreso con instituciones democr</w:t>
      </w:r>
      <w:r>
        <w:rPr>
          <w:rStyle w:val="Ninguno"/>
          <w:sz w:val="28"/>
          <w:szCs w:val="28"/>
          <w:rtl w:val="0"/>
        </w:rPr>
        <w:t>á</w:t>
      </w:r>
      <w:r>
        <w:rPr>
          <w:rStyle w:val="Ninguno"/>
          <w:sz w:val="28"/>
          <w:szCs w:val="28"/>
          <w:rtl w:val="0"/>
          <w:lang w:val="pt-PT"/>
        </w:rPr>
        <w:t xml:space="preserve">ticas.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Hemos mantenido el crecimiento econ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mico en medio de complejas volatilidades regionales.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Hemos visto transformar las ciudades y dinamizar los sectores productivos, expandiendo la clase media, mientras nos acomodamos a los retos de la globalizaci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</w:rPr>
        <w:t xml:space="preserve">n.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Hemos avanzado en la equidad entre hombres y mujeres en el mundo laboral y educativo. Para reconocer este avance nombr</w:t>
      </w:r>
      <w:r>
        <w:rPr>
          <w:rStyle w:val="Ninguno"/>
          <w:sz w:val="28"/>
          <w:szCs w:val="28"/>
          <w:rtl w:val="0"/>
          <w:lang w:val="fr-FR"/>
        </w:rPr>
        <w:t xml:space="preserve">é </w:t>
      </w:r>
      <w:r>
        <w:rPr>
          <w:rStyle w:val="Ninguno"/>
          <w:sz w:val="28"/>
          <w:szCs w:val="28"/>
          <w:rtl w:val="0"/>
          <w:lang w:val="es-ES_tradnl"/>
        </w:rPr>
        <w:t>el primer gabinete paritario entre hombres y mujeres de la historia de mi pa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s. Pero hay mucho por hacer en este frente y seguiremos avanzando.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El orgullo de contar esta historia  me compromete como colombiano y me motiva a</w:t>
      </w:r>
      <w:r>
        <w:rPr>
          <w:rStyle w:val="Ninguno"/>
          <w:sz w:val="28"/>
          <w:szCs w:val="28"/>
          <w:rtl w:val="0"/>
        </w:rPr>
        <w:t>ú</w:t>
      </w:r>
      <w:r>
        <w:rPr>
          <w:rStyle w:val="Ninguno"/>
          <w:sz w:val="28"/>
          <w:szCs w:val="28"/>
          <w:rtl w:val="0"/>
        </w:rPr>
        <w:t>n m</w:t>
      </w:r>
      <w:r>
        <w:rPr>
          <w:rStyle w:val="Ninguno"/>
          <w:sz w:val="28"/>
          <w:szCs w:val="28"/>
          <w:rtl w:val="0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>s cuando en el a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es-ES_tradnl"/>
        </w:rPr>
        <w:t>o 2019 celebraremos el Bicentenario de nuestra independencia.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Hoy m</w:t>
      </w:r>
      <w:r>
        <w:rPr>
          <w:rStyle w:val="Ninguno"/>
          <w:sz w:val="28"/>
          <w:szCs w:val="28"/>
          <w:rtl w:val="0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 xml:space="preserve">s que nunca debemos estar motivados con lograr la justicia social, rechazar los odios, las polarizaciones, las revanchas y concentrarnos en lograr un PACTO POR COLOMBIA: UN PACTO POR LA EQUIDAD.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Esa es la invitaci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que estamos haciendo: que construyamos un PLAN Y UNA AGENDA de Desarrollo para definir las pol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ticas de Estado en las pr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pt-PT"/>
        </w:rPr>
        <w:t>ximas d</w:t>
      </w:r>
      <w:r>
        <w:rPr>
          <w:rStyle w:val="Ninguno"/>
          <w:sz w:val="28"/>
          <w:szCs w:val="28"/>
          <w:rtl w:val="0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cadas, teniendo como referente alcanzar para el a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es-ES_tradnl"/>
        </w:rPr>
        <w:t xml:space="preserve">o 2030 los Objetivos de Desarrollo Sostenible, en un marco de LEGALIDAD Y EMPRENDIMIENTO QUE NOS LLEVE A LA ANHELADA Y NECESARIA EQUIDAD PARA CERRAR LAS BRECHAS SOCIALES.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Un prop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pt-PT"/>
        </w:rPr>
        <w:t xml:space="preserve">sito nacional </w:t>
      </w:r>
    </w:p>
    <w:p>
      <w:pPr>
        <w:pStyle w:val="Cuerpo"/>
        <w:jc w:val="both"/>
        <w:rPr>
          <w:b w:val="1"/>
          <w:bCs w:val="1"/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El Pacto que proponemos busca la legalidad.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La PAZ es un objetivo de todos los colombianos y todos, absolutamente todos, vamos a trabajar por ella.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Pero la PAZ requiere ser construida con el imperio de ley que combina los bienes p</w:t>
      </w:r>
      <w:r>
        <w:rPr>
          <w:rStyle w:val="Ninguno"/>
          <w:sz w:val="28"/>
          <w:szCs w:val="28"/>
          <w:rtl w:val="0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>blicos de seguridad y de justicia.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Nuestro gobierno va a trabajar para que el proceso de desmovilizaci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n, desarme y reinserci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n adelantado en los </w:t>
      </w:r>
      <w:r>
        <w:rPr>
          <w:rStyle w:val="Ninguno"/>
          <w:sz w:val="28"/>
          <w:szCs w:val="28"/>
          <w:rtl w:val="0"/>
        </w:rPr>
        <w:t>ú</w:t>
      </w:r>
      <w:r>
        <w:rPr>
          <w:rStyle w:val="Ninguno"/>
          <w:sz w:val="28"/>
          <w:szCs w:val="28"/>
          <w:rtl w:val="0"/>
          <w:lang w:val="pt-PT"/>
        </w:rPr>
        <w:t>ltimos a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es-ES_tradnl"/>
        </w:rPr>
        <w:t xml:space="preserve">os salga adelante con </w:t>
      </w:r>
      <w:r>
        <w:rPr>
          <w:rStyle w:val="Ninguno"/>
          <w:sz w:val="28"/>
          <w:szCs w:val="28"/>
          <w:rtl w:val="0"/>
        </w:rPr>
        <w:t>é</w:t>
      </w:r>
      <w:r>
        <w:rPr>
          <w:rStyle w:val="Ninguno"/>
          <w:sz w:val="28"/>
          <w:szCs w:val="28"/>
          <w:rtl w:val="0"/>
          <w:lang w:val="it-IT"/>
        </w:rPr>
        <w:t>xito.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Les brindaremos a quienes han apostado por una genuina reincorporaci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a la legalidad, sujetos a los principios de verdad, justicia, reparaci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y no repetici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n, las debidas oportunidades de progreso y de protecci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</w:rPr>
        <w:t xml:space="preserve">n.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Agradezco el apoyo de las Naciones Unidas por su compromiso para contribuir a que este proceso sea exitoso y por esa raz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hemos pedido que contin</w:t>
      </w:r>
      <w:r>
        <w:rPr>
          <w:rStyle w:val="Ninguno"/>
          <w:sz w:val="28"/>
          <w:szCs w:val="28"/>
          <w:rtl w:val="0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>en con esa tarea.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De igual manera vamos a trabajar para que lleguen a todas las regiones del pa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 xml:space="preserve">s, principalmente a las que han sido golpeadas por la violencia, los recursos y las inversiones que generan esperanza.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La propia Misi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n de las Naciones Unidas en Colombia al igual que nuestros 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rganos de control saben que nuestro gobierno recibi</w:t>
      </w:r>
      <w:r>
        <w:rPr>
          <w:rStyle w:val="Ninguno"/>
          <w:sz w:val="28"/>
          <w:szCs w:val="28"/>
          <w:rtl w:val="0"/>
          <w:lang w:val="es-ES_tradnl"/>
        </w:rPr>
        <w:t xml:space="preserve">ó </w:t>
      </w:r>
      <w:r>
        <w:rPr>
          <w:rStyle w:val="Ninguno"/>
          <w:sz w:val="28"/>
          <w:szCs w:val="28"/>
          <w:rtl w:val="0"/>
          <w:lang w:val="es-ES_tradnl"/>
        </w:rPr>
        <w:t>un proceso fr</w:t>
      </w:r>
      <w:r>
        <w:rPr>
          <w:rStyle w:val="Ninguno"/>
          <w:sz w:val="28"/>
          <w:szCs w:val="28"/>
          <w:rtl w:val="0"/>
          <w:lang w:val="es-ES_tradnl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>gil en varios frentes.</w:t>
      </w:r>
    </w:p>
    <w:p>
      <w:pPr>
        <w:pStyle w:val="Cuerpo"/>
        <w:jc w:val="both"/>
        <w:rPr>
          <w:sz w:val="28"/>
          <w:szCs w:val="28"/>
          <w:lang w:val="es-ES_tradnl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Primero est</w:t>
      </w:r>
      <w:r>
        <w:rPr>
          <w:rStyle w:val="Ninguno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sz w:val="28"/>
          <w:szCs w:val="28"/>
          <w:rtl w:val="0"/>
          <w:lang w:val="es-ES_tradnl"/>
        </w:rPr>
        <w:t xml:space="preserve">la fragilidad presupuestal: Se realizaron muchos compromisos sin destinar suficientes recursos. </w:t>
      </w:r>
    </w:p>
    <w:p>
      <w:pPr>
        <w:pStyle w:val="Cuerpo"/>
        <w:jc w:val="both"/>
        <w:rPr>
          <w:sz w:val="28"/>
          <w:szCs w:val="28"/>
          <w:lang w:val="es-ES_tradnl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Y segundo est</w:t>
      </w:r>
      <w:r>
        <w:rPr>
          <w:rStyle w:val="Ninguno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sz w:val="28"/>
          <w:szCs w:val="28"/>
          <w:rtl w:val="0"/>
          <w:lang w:val="es-ES_tradnl"/>
        </w:rPr>
        <w:t>la fragilidad institucional: se cre</w:t>
      </w:r>
      <w:r>
        <w:rPr>
          <w:rStyle w:val="Ninguno"/>
          <w:sz w:val="28"/>
          <w:szCs w:val="28"/>
          <w:rtl w:val="0"/>
          <w:lang w:val="es-ES_tradnl"/>
        </w:rPr>
        <w:t xml:space="preserve">ó </w:t>
      </w:r>
      <w:r>
        <w:rPr>
          <w:rStyle w:val="Ninguno"/>
          <w:sz w:val="28"/>
          <w:szCs w:val="28"/>
          <w:rtl w:val="0"/>
          <w:lang w:val="es-ES_tradnl"/>
        </w:rPr>
        <w:t xml:space="preserve">una dispersa y compleja arquitectura que ha sido hasta ahora incapaz de avanzar eficientemente hacia los objetivos.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Reitero a esta Asamblea que nuestro prop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sito, el prop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sito de Colombia, es cumplirles a quienes han tomado el camino genuino de dejar la violencia. </w:t>
      </w:r>
    </w:p>
    <w:p>
      <w:pPr>
        <w:pStyle w:val="Cuerpo"/>
        <w:jc w:val="both"/>
        <w:rPr>
          <w:sz w:val="28"/>
          <w:szCs w:val="28"/>
          <w:lang w:val="es-ES_tradnl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Esperamos contar con el apoyo financiero de la comunidad internacional para dar la solidez necesaria al proceso.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Pero as</w:t>
      </w:r>
      <w:r>
        <w:rPr>
          <w:rStyle w:val="Ninguno"/>
          <w:sz w:val="28"/>
          <w:szCs w:val="28"/>
          <w:rtl w:val="0"/>
        </w:rPr>
        <w:t xml:space="preserve">í </w:t>
      </w:r>
      <w:r>
        <w:rPr>
          <w:rStyle w:val="Ninguno"/>
          <w:sz w:val="28"/>
          <w:szCs w:val="28"/>
          <w:rtl w:val="0"/>
          <w:lang w:val="es-ES_tradnl"/>
        </w:rPr>
        <w:t>como le cumpliremos a quienes se sujeten a las normas, tambi</w:t>
      </w:r>
      <w:r>
        <w:rPr>
          <w:rStyle w:val="Ninguno"/>
          <w:sz w:val="28"/>
          <w:szCs w:val="28"/>
          <w:rtl w:val="0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 xml:space="preserve">n es nuestro deber aplicar la ley de manera ejemplarizante a quienes persistan en la criminalidad.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No vamos a aceptar que exista repetici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y m</w:t>
      </w:r>
      <w:r>
        <w:rPr>
          <w:rStyle w:val="Ninguno"/>
          <w:sz w:val="28"/>
          <w:szCs w:val="28"/>
          <w:rtl w:val="0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>s violencia. Quienes sigan en el mundo del delito y pretendan burlarse  de las v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ctimas y la generosidad del pueblo Colombiano recibir</w:t>
      </w:r>
      <w:r>
        <w:rPr>
          <w:rStyle w:val="Ninguno"/>
          <w:sz w:val="28"/>
          <w:szCs w:val="28"/>
          <w:rtl w:val="0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 xml:space="preserve">n todo el peso de la Justicia.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Presidenta, si queremos que en Colombia brille la paz, es necesario que derrotemos el narcotr</w:t>
      </w:r>
      <w:r>
        <w:rPr>
          <w:rStyle w:val="Ninguno"/>
          <w:sz w:val="28"/>
          <w:szCs w:val="28"/>
          <w:rtl w:val="0"/>
        </w:rPr>
        <w:t>á</w:t>
      </w:r>
      <w:r>
        <w:rPr>
          <w:rStyle w:val="Ninguno"/>
          <w:sz w:val="28"/>
          <w:szCs w:val="28"/>
          <w:rtl w:val="0"/>
          <w:lang w:val="it-IT"/>
        </w:rPr>
        <w:t xml:space="preserve">fico.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pt-PT"/>
        </w:rPr>
        <w:t>En materia de cultivos il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citos, hace pocas semanas recibimos una situaci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n alarmante. La tendencia incremental de los </w:t>
      </w:r>
      <w:r>
        <w:rPr>
          <w:rStyle w:val="Ninguno"/>
          <w:sz w:val="28"/>
          <w:szCs w:val="28"/>
          <w:rtl w:val="0"/>
        </w:rPr>
        <w:t>ú</w:t>
      </w:r>
      <w:r>
        <w:rPr>
          <w:rStyle w:val="Ninguno"/>
          <w:sz w:val="28"/>
          <w:szCs w:val="28"/>
          <w:rtl w:val="0"/>
          <w:lang w:val="pt-PT"/>
        </w:rPr>
        <w:t>ltimos cinco a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es-ES_tradnl"/>
        </w:rPr>
        <w:t xml:space="preserve">os no puede continuar,  ya que estas siembras se han convertido en el combustible y el aliciente para que surjan peligrosos grupos armados organizados.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De ah</w:t>
      </w:r>
      <w:r>
        <w:rPr>
          <w:rStyle w:val="Ninguno"/>
          <w:sz w:val="28"/>
          <w:szCs w:val="28"/>
          <w:rtl w:val="0"/>
        </w:rPr>
        <w:t xml:space="preserve">í </w:t>
      </w:r>
      <w:r>
        <w:rPr>
          <w:rStyle w:val="Ninguno"/>
          <w:sz w:val="28"/>
          <w:szCs w:val="28"/>
          <w:rtl w:val="0"/>
          <w:lang w:val="es-ES_tradnl"/>
        </w:rPr>
        <w:t xml:space="preserve">que estemos comprometidos en desarticular esas redes de crimen trasnacional con una agenda integral.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El Narcotr</w:t>
      </w:r>
      <w:r>
        <w:rPr>
          <w:rStyle w:val="Ninguno"/>
          <w:sz w:val="28"/>
          <w:szCs w:val="28"/>
          <w:rtl w:val="0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 xml:space="preserve">fico es una amenaza global.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Es cierto que debemos hacer m</w:t>
      </w:r>
      <w:r>
        <w:rPr>
          <w:rStyle w:val="Ninguno"/>
          <w:sz w:val="28"/>
          <w:szCs w:val="28"/>
          <w:rtl w:val="0"/>
          <w:lang w:val="es-ES_tradnl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>s en materia de prevenci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y atenci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a los adictos desde un enfoque de salud p</w:t>
      </w:r>
      <w:r>
        <w:rPr>
          <w:rStyle w:val="Ninguno"/>
          <w:sz w:val="28"/>
          <w:szCs w:val="28"/>
          <w:rtl w:val="0"/>
          <w:lang w:val="es-ES_tradnl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 xml:space="preserve">blica. Esa es una verdad incontrovertible. </w:t>
      </w:r>
    </w:p>
    <w:p>
      <w:pPr>
        <w:pStyle w:val="Cuerpo"/>
        <w:jc w:val="both"/>
        <w:rPr>
          <w:sz w:val="28"/>
          <w:szCs w:val="28"/>
          <w:lang w:val="es-ES_tradnl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Pero NO es menos cierto que el narcotr</w:t>
      </w:r>
      <w:r>
        <w:rPr>
          <w:rStyle w:val="Ninguno"/>
          <w:sz w:val="28"/>
          <w:szCs w:val="28"/>
          <w:rtl w:val="0"/>
          <w:lang w:val="es-ES_tradnl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>fico en Colombia es un depredador del medio ambiente, un destructor de instituciones, un corruptor social.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Luchar contra este fen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meno y al mismo tiempo promover una sociedad que rechace las drogas por sus efectos devastadores en la salud y la sociedad, es nuestro deber moral.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pt-PT"/>
        </w:rPr>
        <w:t>Ya estamos tomando medidas. Hace dos d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as apoyamos el llamado global a la Acci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contra el Problema de las Drogas, reconociendo que el trabajo es de todos y requiere que todos los pa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ses contribuyan, incluyendo aquellos donde el consumo crece o los que son fabricantes de precursores qu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pt-PT"/>
        </w:rPr>
        <w:t xml:space="preserve">micos.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130 naciones con el liderazgo de Estados Unidos nos comprometimos a seguir esta lucha. No nos daremos por vencidos ni aceptaremos como destino la adicci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tantos j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pt-PT"/>
        </w:rPr>
        <w:t>venes.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La legalidad significa tambi</w:t>
      </w:r>
      <w:r>
        <w:rPr>
          <w:rStyle w:val="Ninguno"/>
          <w:sz w:val="28"/>
          <w:szCs w:val="28"/>
          <w:rtl w:val="0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n la derrota de la corrupci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</w:rPr>
        <w:t xml:space="preserve">n.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La corrupci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es una amenaza a la democracia, a los valores sociales, a las instituciones y debe ser enfrentada con determinaci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</w:rPr>
        <w:t xml:space="preserve">n.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Desde el primer d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 xml:space="preserve">a de nuestro gobierno presentamos medidas ante el Congreso, y luego en respuesta al clamor popular, hemos puesto en marcha con todos los partidos una ambiciosa agenda.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Le demostramos a Colombia y al mundo que somos capaces de unirnos en prop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pt-PT"/>
        </w:rPr>
        <w:t xml:space="preserve">sitos nacionales.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Invito a la comunidad internacional a fortalecer los instrumentos y mecanismos de sanci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frente a la corrupci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n trasnacional.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Derrotar la corrupci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es una tarea que nos involucra a todos y debemos hacer todos los esfuerzos necesarios para hacer visibles a los corruptos y acelerar sus sanciones judiciales y sociales.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Nuestra apuesta de Desarrollo, nuestro PACTO POR COLOMBIA, tambi</w:t>
      </w:r>
      <w:r>
        <w:rPr>
          <w:rStyle w:val="Ninguno"/>
          <w:sz w:val="28"/>
          <w:szCs w:val="28"/>
          <w:rtl w:val="0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n  busca impulsar el emprendimiento y la reactivaci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la Econom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</w:rPr>
        <w:t xml:space="preserve">a.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Los Objetivos de Desarrollo Sostenible validan nuestra agenda por</w:t>
      </w: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una Colombia donde la ciencia y la tecnolog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se vean impulsadas por la conectividad, el acceso a capital, el avance de la Econom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Naranja y el fomento a la investigaci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</w:rPr>
        <w:t xml:space="preserve">n.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Una Colombia comprometida con la protecci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la biodiversidad, el impulso a las energ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as renovables, la reducci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la huella individual de carbono y la formaci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una ciudadan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 xml:space="preserve">a fortalecida por una </w:t>
      </w:r>
      <w:r>
        <w:rPr>
          <w:rStyle w:val="Ninguno"/>
          <w:sz w:val="28"/>
          <w:szCs w:val="28"/>
          <w:rtl w:val="0"/>
        </w:rPr>
        <w:t>é</w:t>
      </w:r>
      <w:r>
        <w:rPr>
          <w:rStyle w:val="Ninguno"/>
          <w:sz w:val="28"/>
          <w:szCs w:val="28"/>
          <w:rtl w:val="0"/>
          <w:lang w:val="it-IT"/>
        </w:rPr>
        <w:t xml:space="preserve">tica inquebrantable.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El mundo debe saber que esta es la Colombia que queremos construir.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</w:rPr>
        <w:t>La Situaci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nl-NL"/>
        </w:rPr>
        <w:t>n de Venezuela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Vamos a trabajar por lograr esa Colombia. </w:t>
      </w:r>
      <w:r>
        <w:rPr>
          <w:rStyle w:val="Ninguno"/>
          <w:sz w:val="28"/>
          <w:szCs w:val="28"/>
          <w:rtl w:val="0"/>
          <w:lang w:val="fr-FR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se es nuestro reto y nuestra motivaci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n. Por esa raz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debo decirle al mundo que esos prop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sitos enfrentan un desaf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 xml:space="preserve">o enorme.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pt-PT"/>
        </w:rPr>
        <w:t>Ese desaf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o que nuestro pa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s vive en la actualidad son miles de rostros temerosos,  con fr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o en los huesos, hambre en el est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mago y dolor de Patria.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Un reto que en este preciso momento camina a la intemperie y con incertidumbre por las carreteras colombianas.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Son los hermanos venezolanos que huyen de la dictadura.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Muchos de ellos son ni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es-ES_tradnl"/>
        </w:rPr>
        <w:t xml:space="preserve">os inocentes, desprotegidos, expuestos al destierro. 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Mientras que el conflicto en Siria ha generado un flujo de 600 mil migrantes al a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es-ES_tradnl"/>
        </w:rPr>
        <w:t>o tan solo a Turqu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en un periodo de seis a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pt-PT"/>
        </w:rPr>
        <w:t>os, Colombia, en menos de dos a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es-ES_tradnl"/>
        </w:rPr>
        <w:t>os, les ha abierto las puertas a casi un mill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hermanos venezolanos.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Los hemos recibido con afecto y siempre lo haremos a pesar de cualquier dificultad social y fiscal porque nos une la fraternidad.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Pero no podemos dejar de llamar las cosas por su nombre.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Estamos viviendo la crisis migratoria y humanitaria m</w:t>
      </w:r>
      <w:r>
        <w:rPr>
          <w:rStyle w:val="Ninguno"/>
          <w:sz w:val="28"/>
          <w:szCs w:val="28"/>
          <w:rtl w:val="0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>s indignante de la historia reciente de la regi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n, por cuenta de una dictadura que aniquil</w:t>
      </w:r>
      <w:r>
        <w:rPr>
          <w:rStyle w:val="Ninguno"/>
          <w:sz w:val="28"/>
          <w:szCs w:val="28"/>
          <w:rtl w:val="0"/>
          <w:lang w:val="es-ES_tradnl"/>
        </w:rPr>
        <w:t xml:space="preserve">ó </w:t>
      </w:r>
      <w:r>
        <w:rPr>
          <w:rStyle w:val="Ninguno"/>
          <w:sz w:val="28"/>
          <w:szCs w:val="28"/>
          <w:rtl w:val="0"/>
          <w:lang w:val="pt-PT"/>
        </w:rPr>
        <w:t xml:space="preserve">las libertades.  </w:t>
      </w:r>
    </w:p>
    <w:p>
      <w:pPr>
        <w:pStyle w:val="Cuerpo"/>
        <w:jc w:val="both"/>
        <w:rPr>
          <w:rStyle w:val="Ninguno"/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val="single"/>
          <w:rtl w:val="0"/>
          <w:lang w:val="es-ES_tradnl"/>
        </w:rPr>
        <w:t>La libre determinaci</w:t>
      </w:r>
      <w:r>
        <w:rPr>
          <w:rStyle w:val="Ninguno"/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val="single"/>
          <w:rtl w:val="0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val="single"/>
          <w:rtl w:val="0"/>
          <w:lang w:val="es-ES_tradnl"/>
        </w:rPr>
        <w:t>n de los pueblos no puede ser manipulada para convertirse en la libre determinaci</w:t>
      </w:r>
      <w:r>
        <w:rPr>
          <w:rStyle w:val="Ninguno"/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val="single"/>
          <w:rtl w:val="0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val="single"/>
          <w:rtl w:val="0"/>
          <w:lang w:val="es-ES_tradnl"/>
        </w:rPr>
        <w:t>n de los opresores.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El mundo debe actuar y unirse para que este </w:t>
      </w:r>
      <w:r>
        <w:rPr>
          <w:rStyle w:val="Ninguno"/>
          <w:sz w:val="28"/>
          <w:szCs w:val="28"/>
          <w:rtl w:val="0"/>
        </w:rPr>
        <w:t>é</w:t>
      </w:r>
      <w:r>
        <w:rPr>
          <w:rStyle w:val="Ninguno"/>
          <w:sz w:val="28"/>
          <w:szCs w:val="28"/>
          <w:rtl w:val="0"/>
          <w:lang w:val="pt-PT"/>
        </w:rPr>
        <w:t>xodo tr</w:t>
      </w:r>
      <w:r>
        <w:rPr>
          <w:rStyle w:val="Ninguno"/>
          <w:sz w:val="28"/>
          <w:szCs w:val="28"/>
          <w:rtl w:val="0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 xml:space="preserve">gico llegue a su fin y un pueblo pueda ver florecer la esperanza.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Este es un reto global. El fin de la dictadura, el retorno a la democracia y la plena libertad es el </w:t>
      </w:r>
      <w:r>
        <w:rPr>
          <w:rStyle w:val="Ninguno"/>
          <w:sz w:val="28"/>
          <w:szCs w:val="28"/>
          <w:rtl w:val="0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 xml:space="preserve">nico camino posible.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Por eso la comunidad internacional debe pedir de inmediato la libertad de los presos pol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pt-PT"/>
        </w:rPr>
        <w:t>ticos e identificar r</w:t>
      </w:r>
      <w:r>
        <w:rPr>
          <w:rStyle w:val="Ninguno"/>
          <w:sz w:val="28"/>
          <w:szCs w:val="28"/>
          <w:rtl w:val="0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>pidamente las mejores soluciones a esta crisis y evitar que esta desolaci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y desesperanza se incrementen.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Celebro que las Naciones Unidas escucharan la solicitud de Colombia y que el Secretario General haya designado a Eduardo Stein como Representante Especial Conjunto para los Refugiados y Migrantes de Venezuela, y as</w:t>
      </w:r>
      <w:r>
        <w:rPr>
          <w:rStyle w:val="Ninguno"/>
          <w:sz w:val="28"/>
          <w:szCs w:val="28"/>
          <w:rtl w:val="0"/>
        </w:rPr>
        <w:t xml:space="preserve">í </w:t>
      </w:r>
      <w:r>
        <w:rPr>
          <w:rStyle w:val="Ninguno"/>
          <w:sz w:val="28"/>
          <w:szCs w:val="28"/>
          <w:rtl w:val="0"/>
          <w:lang w:val="pt-PT"/>
        </w:rPr>
        <w:t>elevar esta discusi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</w:rPr>
        <w:t xml:space="preserve">n.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Agradezco a los pa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ses que nos acompa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es-ES_tradnl"/>
        </w:rPr>
        <w:t>aron ayer a la Reuni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Alto Nivel, convocada por Colombia, donde qued</w:t>
      </w:r>
      <w:r>
        <w:rPr>
          <w:rStyle w:val="Ninguno"/>
          <w:sz w:val="28"/>
          <w:szCs w:val="28"/>
          <w:rtl w:val="0"/>
          <w:lang w:val="es-ES_tradnl"/>
        </w:rPr>
        <w:t xml:space="preserve">ó </w:t>
      </w:r>
      <w:r>
        <w:rPr>
          <w:rStyle w:val="Ninguno"/>
          <w:sz w:val="28"/>
          <w:szCs w:val="28"/>
          <w:rtl w:val="0"/>
          <w:lang w:val="es-ES_tradnl"/>
        </w:rPr>
        <w:t xml:space="preserve">claro el compromiso regional para abordar esta crisis humanitaria.  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Estas medidas deben ser acompa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es-ES_tradnl"/>
        </w:rPr>
        <w:t>adas por la creaci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un Fondo Multilateral para atender a la poblaci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it-IT"/>
        </w:rPr>
        <w:t>n migrante, v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 xml:space="preserve">ctima de la dictadura.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rFonts w:ascii="Cambria" w:cs="Cambria" w:hAnsi="Cambria" w:eastAsia="Cambria"/>
          <w:i w:val="1"/>
          <w:iCs w:val="1"/>
          <w:sz w:val="28"/>
          <w:szCs w:val="28"/>
        </w:rPr>
      </w:pPr>
      <w:r>
        <w:rPr>
          <w:rStyle w:val="Ninguno"/>
          <w:rFonts w:ascii="Cambria" w:cs="Cambria" w:hAnsi="Cambria" w:eastAsia="Cambria"/>
          <w:i w:val="1"/>
          <w:iCs w:val="1"/>
          <w:sz w:val="28"/>
          <w:szCs w:val="28"/>
          <w:rtl w:val="0"/>
          <w:lang w:val="es-ES_tradnl"/>
        </w:rPr>
        <w:t>Por eso debemos impulsar la propuesta que en este sentido ha anunciado el Banco Interamericano de Desarrollo y su presidente, Luis Alberto Moreno.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Pero igual de importante es que se ejerzan todos los mecanismos internacionales para denunciar, investigar y sancionar por parte de la Corte Penal Internacional a quienes han sembrado esa tragedia deleznable.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Colombia frente al mundo</w:t>
      </w:r>
    </w:p>
    <w:p>
      <w:pPr>
        <w:pStyle w:val="Cuerpo"/>
        <w:jc w:val="both"/>
        <w:rPr>
          <w:b w:val="1"/>
          <w:bCs w:val="1"/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Excelencias, es un honor para m</w:t>
      </w:r>
      <w:r>
        <w:rPr>
          <w:rStyle w:val="Ninguno"/>
          <w:sz w:val="28"/>
          <w:szCs w:val="28"/>
          <w:rtl w:val="0"/>
        </w:rPr>
        <w:t xml:space="preserve">í </w:t>
      </w:r>
      <w:r>
        <w:rPr>
          <w:rStyle w:val="Ninguno"/>
          <w:sz w:val="28"/>
          <w:szCs w:val="28"/>
          <w:rtl w:val="0"/>
          <w:lang w:val="es-ES_tradnl"/>
        </w:rPr>
        <w:t>dirigirme a esta Asamblea, exponer la visi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que tenemos para Colombia, llamar a la solidaridad global frente al pueblo venezolano y hacerles una invitaci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</w:rPr>
        <w:t xml:space="preserve">n.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El mundo hoy m</w:t>
      </w:r>
      <w:r>
        <w:rPr>
          <w:rStyle w:val="Ninguno"/>
          <w:sz w:val="28"/>
          <w:szCs w:val="28"/>
          <w:rtl w:val="0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>s que nunca requiere de la cooperaci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n y el multilateralismo.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Es el momento de integrarnos y no aislarnos.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Es el momento de hacer del comercio y la cooperaci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n el camino de las oportunidades compartidas.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Tenemos el deber de seguir avanzando en un mundo donde las alianzas nos permitan mitigar los efectos del cambio clim</w:t>
      </w:r>
      <w:r>
        <w:rPr>
          <w:rStyle w:val="Ninguno"/>
          <w:sz w:val="28"/>
          <w:szCs w:val="28"/>
          <w:rtl w:val="0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>tico, consolidar un comercio justo, enfrentar la corrupci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y el crimen trasnacional, generar oportunidades de empleo, poner fin a la discriminaci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n y solidificar la idea de producir conservando, conservar produciendo.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La Colombia de LEGALIDAD, EMPRENDIMIENTO Y EQUIDAD, que queremos construir ya est</w:t>
      </w:r>
      <w:r>
        <w:rPr>
          <w:rStyle w:val="Ninguno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sz w:val="28"/>
          <w:szCs w:val="28"/>
          <w:rtl w:val="0"/>
          <w:lang w:val="es-ES_tradnl"/>
        </w:rPr>
        <w:t xml:space="preserve">en marcha y no dejaremos que nada nos arrebate </w:t>
      </w:r>
      <w:r>
        <w:rPr>
          <w:rStyle w:val="Ninguno"/>
          <w:sz w:val="28"/>
          <w:szCs w:val="28"/>
          <w:rtl w:val="0"/>
          <w:lang w:val="it-IT"/>
        </w:rPr>
        <w:t>la esperanza de ser un pa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s que piensa en grande y sue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es-ES_tradnl"/>
        </w:rPr>
        <w:t>a con un mejor ma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</w:rPr>
        <w:t xml:space="preserve">ana. </w:t>
      </w:r>
    </w:p>
    <w:p>
      <w:pPr>
        <w:pStyle w:val="Cuerpo"/>
        <w:jc w:val="both"/>
        <w:rPr>
          <w:sz w:val="28"/>
          <w:szCs w:val="28"/>
        </w:rPr>
      </w:pPr>
    </w:p>
    <w:p>
      <w:pPr>
        <w:pStyle w:val="Cuerpo"/>
        <w:jc w:val="both"/>
      </w:pPr>
      <w:r>
        <w:rPr>
          <w:rStyle w:val="Ninguno"/>
          <w:sz w:val="28"/>
          <w:szCs w:val="28"/>
          <w:rtl w:val="0"/>
          <w:lang w:val="es-ES_tradnl"/>
        </w:rPr>
        <w:t>Muchas gracias</w:t>
      </w:r>
      <w:r>
        <w:rPr>
          <w:rStyle w:val="Ninguno"/>
          <w:sz w:val="28"/>
          <w:szCs w:val="28"/>
          <w:rtl w:val="0"/>
          <w:lang w:val="es-ES_tradnl"/>
        </w:rPr>
        <w:t>”</w:t>
      </w:r>
      <w:r>
        <w:rPr>
          <w:rStyle w:val="Ninguno"/>
          <w:sz w:val="28"/>
          <w:szCs w:val="28"/>
          <w:rtl w:val="0"/>
          <w:lang w:val="es-ES_tradnl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-"/>
      <w:lvlJc w:val="left"/>
      <w:pPr>
        <w:ind w:left="2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Viñetas">
    <w:name w:val="Viñetas"/>
    <w:pPr>
      <w:numPr>
        <w:numId w:val="1"/>
      </w:numPr>
    </w:p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